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25" w:rsidRDefault="00C37125" w:rsidP="006C7DBA">
      <w:pPr>
        <w:pStyle w:val="a6"/>
        <w:shd w:val="clear" w:color="auto" w:fill="FAFAFA"/>
        <w:spacing w:before="0" w:beforeAutospacing="0" w:after="288" w:afterAutospacing="0"/>
        <w:rPr>
          <w:b/>
          <w:noProof/>
          <w:color w:val="000000"/>
          <w:sz w:val="32"/>
          <w:szCs w:val="32"/>
        </w:rPr>
      </w:pPr>
    </w:p>
    <w:p w:rsidR="00935ED8" w:rsidRPr="00935ED8" w:rsidRDefault="00935ED8" w:rsidP="00935ED8">
      <w:pPr>
        <w:pStyle w:val="a6"/>
        <w:shd w:val="clear" w:color="auto" w:fill="FAFAFA"/>
        <w:spacing w:before="0" w:beforeAutospacing="0" w:after="288" w:afterAutospacing="0"/>
        <w:rPr>
          <w:b/>
          <w:noProof/>
          <w:color w:val="000000"/>
          <w:sz w:val="32"/>
          <w:szCs w:val="32"/>
        </w:rPr>
      </w:pPr>
    </w:p>
    <w:p w:rsidR="00A55AB8" w:rsidRDefault="00A55AB8" w:rsidP="004F4399">
      <w:pPr>
        <w:pStyle w:val="a6"/>
        <w:shd w:val="clear" w:color="auto" w:fill="FAFAFA"/>
        <w:spacing w:before="0" w:beforeAutospacing="0" w:after="288" w:afterAutospacing="0"/>
        <w:jc w:val="center"/>
        <w:rPr>
          <w:b/>
          <w:color w:val="000000"/>
          <w:sz w:val="52"/>
          <w:szCs w:val="52"/>
        </w:rPr>
      </w:pPr>
      <w:r>
        <w:rPr>
          <w:b/>
          <w:noProof/>
          <w:color w:val="000000"/>
          <w:sz w:val="52"/>
          <w:szCs w:val="52"/>
        </w:rPr>
        <w:drawing>
          <wp:inline distT="0" distB="0" distL="0" distR="0">
            <wp:extent cx="5120279" cy="1361588"/>
            <wp:effectExtent l="19050" t="0" r="4171" b="0"/>
            <wp:docPr id="1" name="Картина 0" descr="310532986_5763312567025260_788189695397354951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0532986_5763312567025260_7881896953973549519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9188" cy="1361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399" w:rsidRDefault="0028525D" w:rsidP="005C6FE1">
      <w:pPr>
        <w:pStyle w:val="a6"/>
        <w:shd w:val="clear" w:color="auto" w:fill="FAFAFA"/>
        <w:spacing w:before="0" w:beforeAutospacing="0" w:after="288" w:afterAutospacing="0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ПЛАН ПРОГРАМА</w:t>
      </w:r>
    </w:p>
    <w:p w:rsidR="00935ED8" w:rsidRDefault="00935ED8" w:rsidP="005C6FE1">
      <w:pPr>
        <w:pStyle w:val="a6"/>
        <w:shd w:val="clear" w:color="auto" w:fill="FAFAFA"/>
        <w:spacing w:before="0" w:beforeAutospacing="0" w:after="288" w:afterAutospacing="0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2 0 2 4 г.</w:t>
      </w:r>
    </w:p>
    <w:p w:rsidR="00C4133D" w:rsidRDefault="00C4133D" w:rsidP="00C4133D">
      <w:pPr>
        <w:pStyle w:val="a6"/>
        <w:numPr>
          <w:ilvl w:val="0"/>
          <w:numId w:val="6"/>
        </w:numPr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ЦЕЛИ И ЗАДАЧИ</w:t>
      </w:r>
    </w:p>
    <w:p w:rsidR="00C4133D" w:rsidRDefault="00C4133D" w:rsidP="00C4133D">
      <w:pPr>
        <w:pStyle w:val="a6"/>
        <w:shd w:val="clear" w:color="auto" w:fill="FAFAFA"/>
        <w:spacing w:before="0" w:beforeAutospacing="0" w:after="288" w:afterAutospacing="0"/>
        <w:ind w:left="6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Основната цел на читалището е да задоволи потребностите на </w:t>
      </w:r>
    </w:p>
    <w:p w:rsidR="00C4133D" w:rsidRDefault="003A6F4A" w:rsidP="00C4133D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зме</w:t>
      </w:r>
      <w:r w:rsidR="00C4133D">
        <w:rPr>
          <w:b/>
          <w:color w:val="000000"/>
          <w:sz w:val="28"/>
          <w:szCs w:val="28"/>
        </w:rPr>
        <w:t>й</w:t>
      </w:r>
      <w:r>
        <w:rPr>
          <w:b/>
          <w:color w:val="000000"/>
          <w:sz w:val="28"/>
          <w:szCs w:val="28"/>
        </w:rPr>
        <w:t>о</w:t>
      </w:r>
      <w:r w:rsidR="00C4133D">
        <w:rPr>
          <w:b/>
          <w:color w:val="000000"/>
          <w:sz w:val="28"/>
          <w:szCs w:val="28"/>
        </w:rPr>
        <w:t>вското</w:t>
      </w:r>
      <w:proofErr w:type="spellEnd"/>
      <w:r w:rsidR="00C4133D">
        <w:rPr>
          <w:b/>
          <w:color w:val="000000"/>
          <w:sz w:val="28"/>
          <w:szCs w:val="28"/>
        </w:rPr>
        <w:t xml:space="preserve"> население свързани с развитие и обогатяване на културния живот, социалната и образователна дейност.</w:t>
      </w:r>
    </w:p>
    <w:p w:rsidR="00C4133D" w:rsidRDefault="00C4133D" w:rsidP="00C4133D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НЧ „ Пробуда – 1928” насърчава и повишава образователната дейн</w:t>
      </w:r>
      <w:r w:rsidR="00F03F55">
        <w:rPr>
          <w:b/>
          <w:color w:val="000000"/>
          <w:sz w:val="28"/>
          <w:szCs w:val="28"/>
        </w:rPr>
        <w:t>ост, укрепва своите културни</w:t>
      </w:r>
      <w:r>
        <w:rPr>
          <w:b/>
          <w:color w:val="000000"/>
          <w:sz w:val="28"/>
          <w:szCs w:val="28"/>
        </w:rPr>
        <w:t xml:space="preserve"> знания, умения и мотивира младите хора в селото да участват активно в читалищния живот. Развива и укрепва библиотечната дейност, с което се утвърждава като единствен културе</w:t>
      </w:r>
      <w:r w:rsidR="003A6F4A">
        <w:rPr>
          <w:b/>
          <w:color w:val="000000"/>
          <w:sz w:val="28"/>
          <w:szCs w:val="28"/>
        </w:rPr>
        <w:t>н и информационен</w:t>
      </w:r>
      <w:r w:rsidR="00F03F55">
        <w:rPr>
          <w:b/>
          <w:color w:val="000000"/>
          <w:sz w:val="28"/>
          <w:szCs w:val="28"/>
        </w:rPr>
        <w:t xml:space="preserve"> център в село Змейово</w:t>
      </w:r>
      <w:r>
        <w:rPr>
          <w:b/>
          <w:color w:val="000000"/>
          <w:sz w:val="28"/>
          <w:szCs w:val="28"/>
        </w:rPr>
        <w:t>.</w:t>
      </w:r>
      <w:r w:rsidR="0037336C">
        <w:rPr>
          <w:b/>
          <w:color w:val="000000"/>
          <w:sz w:val="28"/>
          <w:szCs w:val="28"/>
        </w:rPr>
        <w:t xml:space="preserve"> Осигурява достъп на информация на местното население чрез глобалния свят и информационните технологии. </w:t>
      </w:r>
    </w:p>
    <w:p w:rsidR="0037336C" w:rsidRDefault="0037336C" w:rsidP="00C4133D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От дълги години издирва, съхранява и популяризира българските обичаи и традиции, местни легенди, историята на селото, забележителности, природни дадености, архивни снимки и документи и други, чрез които са създадени: историко-етнографска изложба, документален филм и информационни табла /бане</w:t>
      </w:r>
      <w:r w:rsidR="00715189">
        <w:rPr>
          <w:b/>
          <w:color w:val="000000"/>
          <w:sz w:val="28"/>
          <w:szCs w:val="28"/>
        </w:rPr>
        <w:t>ри/.</w:t>
      </w:r>
    </w:p>
    <w:p w:rsidR="00131A9B" w:rsidRDefault="0037336C" w:rsidP="00C4133D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НЧ „ Пробуда – 1928”</w:t>
      </w:r>
      <w:r w:rsidR="00756A51">
        <w:rPr>
          <w:b/>
          <w:color w:val="000000"/>
          <w:sz w:val="28"/>
          <w:szCs w:val="28"/>
        </w:rPr>
        <w:t xml:space="preserve"> е превърнато в притегателен център с място за изяви и оползотворяване на свободното време на местните хора, без възрастова гра</w:t>
      </w:r>
      <w:r w:rsidR="00715189">
        <w:rPr>
          <w:b/>
          <w:color w:val="000000"/>
          <w:sz w:val="28"/>
          <w:szCs w:val="28"/>
        </w:rPr>
        <w:t xml:space="preserve">ница и етническа принадлежност. </w:t>
      </w:r>
      <w:r w:rsidR="00756A51">
        <w:rPr>
          <w:b/>
          <w:color w:val="000000"/>
          <w:sz w:val="28"/>
          <w:szCs w:val="28"/>
        </w:rPr>
        <w:t xml:space="preserve">За добра приемственост между поколенията, културната институция ще продължи своята дейност върху събиране и разпространяване на знания за родния край. Ще продължи да поддържа самодейните </w:t>
      </w:r>
      <w:r w:rsidR="00756A51">
        <w:rPr>
          <w:b/>
          <w:color w:val="000000"/>
          <w:sz w:val="28"/>
          <w:szCs w:val="28"/>
        </w:rPr>
        <w:lastRenderedPageBreak/>
        <w:t>колективи и да развива местния културен туризъм. Ще организира изложб</w:t>
      </w:r>
      <w:r w:rsidR="00C37125">
        <w:rPr>
          <w:b/>
          <w:color w:val="000000"/>
          <w:sz w:val="28"/>
          <w:szCs w:val="28"/>
        </w:rPr>
        <w:t>и, тематични вечери,</w:t>
      </w:r>
      <w:r w:rsidR="00756A51">
        <w:rPr>
          <w:b/>
          <w:color w:val="000000"/>
          <w:sz w:val="28"/>
          <w:szCs w:val="28"/>
        </w:rPr>
        <w:t xml:space="preserve"> ще създава и </w:t>
      </w:r>
      <w:proofErr w:type="spellStart"/>
      <w:r w:rsidR="00756A51">
        <w:rPr>
          <w:b/>
          <w:color w:val="000000"/>
          <w:sz w:val="28"/>
          <w:szCs w:val="28"/>
        </w:rPr>
        <w:t>надгражда</w:t>
      </w:r>
      <w:proofErr w:type="spellEnd"/>
      <w:r w:rsidR="00756A51">
        <w:rPr>
          <w:b/>
          <w:color w:val="000000"/>
          <w:sz w:val="28"/>
          <w:szCs w:val="28"/>
        </w:rPr>
        <w:t xml:space="preserve"> празници, фестивали и събори в полза на хората и техните потребности. За </w:t>
      </w:r>
      <w:r w:rsidR="009D5CE4">
        <w:rPr>
          <w:b/>
          <w:color w:val="000000"/>
          <w:sz w:val="28"/>
          <w:szCs w:val="28"/>
        </w:rPr>
        <w:t>опазване на здравето през 2024</w:t>
      </w:r>
      <w:r w:rsidR="00C37125">
        <w:rPr>
          <w:b/>
          <w:color w:val="000000"/>
          <w:sz w:val="28"/>
          <w:szCs w:val="28"/>
        </w:rPr>
        <w:t xml:space="preserve"> </w:t>
      </w:r>
      <w:r w:rsidR="00756A51">
        <w:rPr>
          <w:b/>
          <w:color w:val="000000"/>
          <w:sz w:val="28"/>
          <w:szCs w:val="28"/>
        </w:rPr>
        <w:t xml:space="preserve">г. читалището ще организира провеждане на здравни беседи според потребностите на хората </w:t>
      </w:r>
      <w:r w:rsidR="004C1716">
        <w:rPr>
          <w:b/>
          <w:color w:val="000000"/>
          <w:sz w:val="28"/>
          <w:szCs w:val="28"/>
        </w:rPr>
        <w:t>от различните възр</w:t>
      </w:r>
      <w:r w:rsidR="00131A9B">
        <w:rPr>
          <w:b/>
          <w:color w:val="000000"/>
          <w:sz w:val="28"/>
          <w:szCs w:val="28"/>
        </w:rPr>
        <w:t>астови групи.</w:t>
      </w:r>
      <w:r w:rsidR="00366F5F">
        <w:rPr>
          <w:b/>
          <w:color w:val="000000"/>
          <w:sz w:val="28"/>
          <w:szCs w:val="28"/>
        </w:rPr>
        <w:t xml:space="preserve"> </w:t>
      </w:r>
    </w:p>
    <w:p w:rsidR="004C1716" w:rsidRDefault="00131A9B" w:rsidP="00C4133D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4C1716">
        <w:rPr>
          <w:b/>
          <w:color w:val="000000"/>
          <w:sz w:val="28"/>
          <w:szCs w:val="28"/>
        </w:rPr>
        <w:t xml:space="preserve"> Културния календар на НЧ „ Пробуда </w:t>
      </w:r>
      <w:r w:rsidR="00861E88">
        <w:rPr>
          <w:b/>
          <w:color w:val="000000"/>
          <w:sz w:val="28"/>
          <w:szCs w:val="28"/>
        </w:rPr>
        <w:t>– 1928” село Змейово и през 2024</w:t>
      </w:r>
      <w:r w:rsidR="004C1716">
        <w:rPr>
          <w:b/>
          <w:color w:val="000000"/>
          <w:sz w:val="28"/>
          <w:szCs w:val="28"/>
        </w:rPr>
        <w:t xml:space="preserve">г. има за цел да осигури провеждане на събития свързани с облика и идентичността на селото и региона, както и да гарантира интерес и разнообразие при провеждане на многообразните културни събития. </w:t>
      </w:r>
    </w:p>
    <w:p w:rsidR="00D31636" w:rsidRDefault="00D31636" w:rsidP="00C4133D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755426" cy="2289338"/>
            <wp:effectExtent l="19050" t="0" r="0" b="0"/>
            <wp:docPr id="2" name="Картина 1" descr="20220127_154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127_15480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9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716" w:rsidRPr="004C1716" w:rsidRDefault="00711BC1" w:rsidP="004C1716">
      <w:pPr>
        <w:pStyle w:val="a6"/>
        <w:numPr>
          <w:ilvl w:val="0"/>
          <w:numId w:val="6"/>
        </w:numPr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>КУЛТУРЕН КАЛЕНДАР 2024</w:t>
      </w:r>
      <w:r w:rsidR="004C1716">
        <w:rPr>
          <w:b/>
          <w:color w:val="000000"/>
          <w:sz w:val="32"/>
          <w:szCs w:val="32"/>
        </w:rPr>
        <w:t>г.</w:t>
      </w:r>
    </w:p>
    <w:p w:rsidR="004C1716" w:rsidRDefault="004C1716" w:rsidP="004C1716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ЯНУАРИ</w:t>
      </w:r>
    </w:p>
    <w:p w:rsidR="004C1716" w:rsidRDefault="00711BC1" w:rsidP="004C1716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първите дни на новата 2024</w:t>
      </w:r>
      <w:r w:rsidR="004C1716">
        <w:rPr>
          <w:b/>
          <w:color w:val="000000"/>
          <w:sz w:val="28"/>
          <w:szCs w:val="28"/>
        </w:rPr>
        <w:t>г. НЧ „ Пробуда – 1</w:t>
      </w:r>
      <w:r>
        <w:rPr>
          <w:b/>
          <w:color w:val="000000"/>
          <w:sz w:val="28"/>
          <w:szCs w:val="28"/>
        </w:rPr>
        <w:t>928” планира дейности по създаване на школа за изучаване на английски език от първо ниво и детска школа по народни танци.</w:t>
      </w:r>
    </w:p>
    <w:p w:rsidR="005B074B" w:rsidRDefault="002F43AA" w:rsidP="004C1716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07.01.  167</w:t>
      </w:r>
      <w:r w:rsidR="005B074B">
        <w:rPr>
          <w:b/>
          <w:color w:val="000000"/>
          <w:sz w:val="28"/>
          <w:szCs w:val="28"/>
        </w:rPr>
        <w:t xml:space="preserve">г. от рождението на Стоян Михайловски / 07.01.1856 – 03.08.1927/, български писател, публицист и общественик. Майстор на басните и епиграмите, автор на стихотворението „Кирил и Методий”/Върви народе възродени/, превърнало се във </w:t>
      </w:r>
      <w:proofErr w:type="spellStart"/>
      <w:r w:rsidR="005B074B">
        <w:rPr>
          <w:b/>
          <w:color w:val="000000"/>
          <w:sz w:val="28"/>
          <w:szCs w:val="28"/>
        </w:rPr>
        <w:t>всеучилищен</w:t>
      </w:r>
      <w:proofErr w:type="spellEnd"/>
      <w:r w:rsidR="005B074B">
        <w:rPr>
          <w:b/>
          <w:color w:val="000000"/>
          <w:sz w:val="28"/>
          <w:szCs w:val="28"/>
        </w:rPr>
        <w:t xml:space="preserve"> химн /1892/.</w:t>
      </w:r>
    </w:p>
    <w:p w:rsidR="00E11F9A" w:rsidRDefault="002F43AA" w:rsidP="004C1716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06.01. 168</w:t>
      </w:r>
      <w:r w:rsidR="005B074B">
        <w:rPr>
          <w:b/>
          <w:color w:val="000000"/>
          <w:sz w:val="28"/>
          <w:szCs w:val="28"/>
        </w:rPr>
        <w:t xml:space="preserve"> години от рождението на Райна Княгиня, българска учителка, </w:t>
      </w:r>
      <w:r w:rsidR="00E11F9A">
        <w:rPr>
          <w:b/>
          <w:color w:val="000000"/>
          <w:sz w:val="28"/>
          <w:szCs w:val="28"/>
        </w:rPr>
        <w:t>участничка в националното освободително движение, ушила въстаническото знаме за Априлското въстание. Беседа в клуба на читалището.</w:t>
      </w:r>
    </w:p>
    <w:p w:rsidR="00E11F9A" w:rsidRDefault="00E11F9A" w:rsidP="004C1716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21.01. Провеждане на Бабин ден с представяне на обичай проучен и реализиран от група за изворен фолклор. Съвместно с членове и читалищни дейци, пенсионерски клуб, местни жители, здравни работници и представители на бизнеса от село Змейово. Празника ще се проведе в една от залите на читалището. </w:t>
      </w:r>
    </w:p>
    <w:p w:rsidR="00ED5996" w:rsidRPr="00ED5996" w:rsidRDefault="00ED5996" w:rsidP="00ED59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26.01. 120 години от рождението на Георги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Караславов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, български писател /1904 – 1980/</w:t>
      </w:r>
    </w:p>
    <w:p w:rsidR="00ED5996" w:rsidRPr="00ED5996" w:rsidRDefault="00ED5996" w:rsidP="00ED5996">
      <w:pPr>
        <w:spacing w:after="0" w:line="240" w:lineRule="auto"/>
        <w:jc w:val="both"/>
        <w:rPr>
          <w:rFonts w:cs="Arial"/>
          <w:b/>
          <w:bCs/>
        </w:rPr>
      </w:pPr>
    </w:p>
    <w:p w:rsidR="00E11F9A" w:rsidRDefault="00E11F9A" w:rsidP="004C1716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ФЕВРУАРИ</w:t>
      </w:r>
    </w:p>
    <w:p w:rsidR="007175A3" w:rsidRDefault="007175A3" w:rsidP="004C1716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 xml:space="preserve">02.02.2024г. </w:t>
      </w:r>
      <w:r w:rsidRPr="007175A3">
        <w:rPr>
          <w:b/>
          <w:color w:val="000000"/>
          <w:sz w:val="28"/>
          <w:szCs w:val="28"/>
        </w:rPr>
        <w:t>Ръководството на читалището планира да се проведе празник на мъжа на Пе</w:t>
      </w:r>
      <w:r>
        <w:rPr>
          <w:b/>
          <w:color w:val="000000"/>
          <w:sz w:val="28"/>
          <w:szCs w:val="28"/>
        </w:rPr>
        <w:t>т</w:t>
      </w:r>
      <w:r w:rsidRPr="007175A3">
        <w:rPr>
          <w:b/>
          <w:color w:val="000000"/>
          <w:sz w:val="28"/>
          <w:szCs w:val="28"/>
        </w:rPr>
        <w:t>льов</w:t>
      </w:r>
      <w:r>
        <w:rPr>
          <w:b/>
          <w:color w:val="000000"/>
          <w:sz w:val="28"/>
          <w:szCs w:val="28"/>
        </w:rPr>
        <w:t xml:space="preserve"> </w:t>
      </w:r>
      <w:r w:rsidRPr="007175A3">
        <w:rPr>
          <w:b/>
          <w:color w:val="000000"/>
          <w:sz w:val="28"/>
          <w:szCs w:val="28"/>
        </w:rPr>
        <w:t>ден</w:t>
      </w:r>
      <w:r>
        <w:rPr>
          <w:b/>
          <w:color w:val="000000"/>
          <w:sz w:val="28"/>
          <w:szCs w:val="28"/>
        </w:rPr>
        <w:t xml:space="preserve">. За целта ще бъдат направени обяви на хартиен и електронен носител. </w:t>
      </w:r>
    </w:p>
    <w:p w:rsidR="00E11F9A" w:rsidRDefault="00A101CA" w:rsidP="004C1716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14.02. Един от най-почитаните зимни празници в село Змейово </w:t>
      </w:r>
      <w:r w:rsidR="006638F7">
        <w:rPr>
          <w:b/>
          <w:color w:val="000000"/>
          <w:sz w:val="28"/>
          <w:szCs w:val="28"/>
        </w:rPr>
        <w:t xml:space="preserve">е денят на лозаря. Той се празнува както от стари така и от млади хора. Първите стъпки на лозарите, винопроизводителите и производителите на </w:t>
      </w:r>
      <w:proofErr w:type="spellStart"/>
      <w:r w:rsidR="006638F7">
        <w:rPr>
          <w:b/>
          <w:color w:val="000000"/>
          <w:sz w:val="28"/>
          <w:szCs w:val="28"/>
        </w:rPr>
        <w:t>змейовски</w:t>
      </w:r>
      <w:proofErr w:type="spellEnd"/>
      <w:r w:rsidR="006638F7">
        <w:rPr>
          <w:b/>
          <w:color w:val="000000"/>
          <w:sz w:val="28"/>
          <w:szCs w:val="28"/>
        </w:rPr>
        <w:t xml:space="preserve"> пелин започват от Трифон </w:t>
      </w:r>
      <w:proofErr w:type="spellStart"/>
      <w:r w:rsidR="006638F7">
        <w:rPr>
          <w:b/>
          <w:color w:val="000000"/>
          <w:sz w:val="28"/>
          <w:szCs w:val="28"/>
        </w:rPr>
        <w:t>зарезан</w:t>
      </w:r>
      <w:proofErr w:type="spellEnd"/>
      <w:r w:rsidR="006638F7">
        <w:rPr>
          <w:b/>
          <w:color w:val="000000"/>
          <w:sz w:val="28"/>
          <w:szCs w:val="28"/>
        </w:rPr>
        <w:t xml:space="preserve">. По </w:t>
      </w:r>
      <w:proofErr w:type="spellStart"/>
      <w:r w:rsidR="006638F7">
        <w:rPr>
          <w:b/>
          <w:color w:val="000000"/>
          <w:sz w:val="28"/>
          <w:szCs w:val="28"/>
        </w:rPr>
        <w:t>змейовска</w:t>
      </w:r>
      <w:proofErr w:type="spellEnd"/>
      <w:r w:rsidR="006638F7">
        <w:rPr>
          <w:b/>
          <w:color w:val="000000"/>
          <w:sz w:val="28"/>
          <w:szCs w:val="28"/>
        </w:rPr>
        <w:t xml:space="preserve"> традици</w:t>
      </w:r>
      <w:r w:rsidR="00F77883">
        <w:rPr>
          <w:b/>
          <w:color w:val="000000"/>
          <w:sz w:val="28"/>
          <w:szCs w:val="28"/>
        </w:rPr>
        <w:t xml:space="preserve">я </w:t>
      </w:r>
      <w:r w:rsidR="006638F7">
        <w:rPr>
          <w:b/>
          <w:color w:val="000000"/>
          <w:sz w:val="28"/>
          <w:szCs w:val="28"/>
        </w:rPr>
        <w:t xml:space="preserve"> ще се осъществи</w:t>
      </w:r>
      <w:r w:rsidR="00F77883">
        <w:rPr>
          <w:b/>
          <w:color w:val="000000"/>
          <w:sz w:val="28"/>
          <w:szCs w:val="28"/>
        </w:rPr>
        <w:t xml:space="preserve"> ритуал</w:t>
      </w:r>
      <w:r w:rsidR="006638F7">
        <w:rPr>
          <w:b/>
          <w:color w:val="000000"/>
          <w:sz w:val="28"/>
          <w:szCs w:val="28"/>
        </w:rPr>
        <w:t xml:space="preserve"> в лозовите масиви край селото. За деня ще бъдат подготвени местни яс</w:t>
      </w:r>
      <w:r w:rsidR="00354DEC">
        <w:rPr>
          <w:b/>
          <w:color w:val="000000"/>
          <w:sz w:val="28"/>
          <w:szCs w:val="28"/>
        </w:rPr>
        <w:t>тия, бъклица и менчета с</w:t>
      </w:r>
      <w:r w:rsidR="006638F7">
        <w:rPr>
          <w:b/>
          <w:color w:val="000000"/>
          <w:sz w:val="28"/>
          <w:szCs w:val="28"/>
        </w:rPr>
        <w:t xml:space="preserve"> вино и пелин.</w:t>
      </w:r>
      <w:r w:rsidR="00354DEC">
        <w:rPr>
          <w:b/>
          <w:color w:val="000000"/>
          <w:sz w:val="28"/>
          <w:szCs w:val="28"/>
        </w:rPr>
        <w:t xml:space="preserve"> За цар Трифон ще бъде избран най-добрия лозар, винопроизводител и майстор на пелин. С цел популяризиране и запазване на местните традиции празникът ще бъде съхранен чрез видео и снимков материал.</w:t>
      </w:r>
    </w:p>
    <w:p w:rsidR="007A2CEA" w:rsidRDefault="007A2CEA" w:rsidP="004C1716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19.02. Честване на годишнина от смъртта на Апосто</w:t>
      </w:r>
      <w:r w:rsidR="00FD7802">
        <w:rPr>
          <w:b/>
          <w:color w:val="000000"/>
          <w:sz w:val="28"/>
          <w:szCs w:val="28"/>
        </w:rPr>
        <w:t xml:space="preserve">ла на свободата. Представяне на книга за живота и дейността на Васил Левски от негов потомствен роднина. </w:t>
      </w:r>
    </w:p>
    <w:p w:rsidR="007A2CEA" w:rsidRDefault="00476EAE" w:rsidP="004C1716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163 </w:t>
      </w:r>
      <w:r w:rsidR="007A2CEA">
        <w:rPr>
          <w:b/>
          <w:color w:val="000000"/>
          <w:sz w:val="28"/>
          <w:szCs w:val="28"/>
        </w:rPr>
        <w:t>години от рождението на Фердинанд, български княз и цар на България, обявил нейната независимост 1861 – 1941г. Честване чрез беседа, мултимедия и публикация на страницата на читалището.</w:t>
      </w:r>
    </w:p>
    <w:p w:rsidR="007A2CEA" w:rsidRDefault="009F36C1" w:rsidP="004C1716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МАРТ</w:t>
      </w:r>
    </w:p>
    <w:p w:rsidR="009F36C1" w:rsidRDefault="00692D87" w:rsidP="004C1716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01.03 Изработване на мартеници с участие на </w:t>
      </w:r>
      <w:proofErr w:type="spellStart"/>
      <w:r>
        <w:rPr>
          <w:b/>
          <w:color w:val="000000"/>
          <w:sz w:val="28"/>
          <w:szCs w:val="28"/>
        </w:rPr>
        <w:t>змейовски</w:t>
      </w:r>
      <w:proofErr w:type="spellEnd"/>
      <w:r>
        <w:rPr>
          <w:b/>
          <w:color w:val="000000"/>
          <w:sz w:val="28"/>
          <w:szCs w:val="28"/>
        </w:rPr>
        <w:t xml:space="preserve"> жители от различни възрасти. В деня на самодееца ще се отправят поздравления към членовете и дарителите с изработени мартеници от читалищните самодейци. Предвиждат се участия в изложения на мартеници в гр. Стара Загора.</w:t>
      </w:r>
    </w:p>
    <w:p w:rsidR="00692D87" w:rsidRDefault="00692D87" w:rsidP="004C1716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03.03. На трети март читалището от село Змейово ще организира и проведе тържество, на което местни жители ще разкажат спомени от </w:t>
      </w:r>
      <w:r>
        <w:rPr>
          <w:b/>
          <w:color w:val="000000"/>
          <w:sz w:val="28"/>
          <w:szCs w:val="28"/>
        </w:rPr>
        <w:lastRenderedPageBreak/>
        <w:t xml:space="preserve">живота и дейността на своите роднини </w:t>
      </w:r>
      <w:r w:rsidR="00C21652">
        <w:rPr>
          <w:b/>
          <w:color w:val="000000"/>
          <w:sz w:val="28"/>
          <w:szCs w:val="28"/>
        </w:rPr>
        <w:t>загинали в събития от 1876г. Ще се извърши литургия в памет на загиналите и полагане на венци и цветя пред паметниците на загиналите във войните.</w:t>
      </w:r>
    </w:p>
    <w:p w:rsidR="005D5805" w:rsidRDefault="00C21652" w:rsidP="004C1716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08.03. За поредна година ще се проведе тържество във връзка с деня на жената. Ще бъде представена</w:t>
      </w:r>
      <w:r w:rsidR="00C15F67">
        <w:rPr>
          <w:b/>
          <w:color w:val="000000"/>
          <w:sz w:val="28"/>
          <w:szCs w:val="28"/>
        </w:rPr>
        <w:t xml:space="preserve"> забавна викторина и информация за полагането на основите на женския празник.</w:t>
      </w:r>
      <w:r w:rsidR="00F94F16">
        <w:rPr>
          <w:b/>
          <w:color w:val="000000"/>
          <w:sz w:val="28"/>
          <w:szCs w:val="28"/>
        </w:rPr>
        <w:t xml:space="preserve">  Публикации за ролята на жената на страницата на читалището.</w:t>
      </w:r>
    </w:p>
    <w:p w:rsidR="003B29C9" w:rsidRDefault="00307DF8" w:rsidP="003B29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 xml:space="preserve">15.03. </w:t>
      </w:r>
      <w:r w:rsidRPr="00307DF8">
        <w:rPr>
          <w:rFonts w:ascii="Times New Roman" w:hAnsi="Times New Roman"/>
          <w:b/>
          <w:sz w:val="28"/>
          <w:szCs w:val="28"/>
        </w:rPr>
        <w:t>145 г. от рождението на Алберт Айнщайн, физик-теоретик, един от създателите на съвременната физика /</w:t>
      </w:r>
      <w:r w:rsidR="003B29C9">
        <w:rPr>
          <w:rFonts w:ascii="Times New Roman" w:hAnsi="Times New Roman"/>
          <w:b/>
          <w:sz w:val="28"/>
          <w:szCs w:val="28"/>
        </w:rPr>
        <w:t xml:space="preserve">1879 – 1955/. Тематична вечер с мултимедия. </w:t>
      </w:r>
    </w:p>
    <w:p w:rsidR="00294C5B" w:rsidRDefault="00B02E42" w:rsidP="003B29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Съвместно с конна база – Змейово, п</w:t>
      </w:r>
      <w:r w:rsidR="00F702E3">
        <w:rPr>
          <w:rFonts w:ascii="Times New Roman" w:hAnsi="Times New Roman"/>
          <w:b/>
          <w:sz w:val="28"/>
          <w:szCs w:val="28"/>
        </w:rPr>
        <w:t>рез м</w:t>
      </w:r>
      <w:r>
        <w:rPr>
          <w:rFonts w:ascii="Times New Roman" w:hAnsi="Times New Roman"/>
          <w:b/>
          <w:sz w:val="28"/>
          <w:szCs w:val="28"/>
        </w:rPr>
        <w:t xml:space="preserve">есец март 2024г. </w:t>
      </w:r>
      <w:r w:rsidR="00F702E3">
        <w:rPr>
          <w:rFonts w:ascii="Times New Roman" w:hAnsi="Times New Roman"/>
          <w:b/>
          <w:sz w:val="28"/>
          <w:szCs w:val="28"/>
        </w:rPr>
        <w:t xml:space="preserve">ще се </w:t>
      </w:r>
      <w:r>
        <w:rPr>
          <w:rFonts w:ascii="Times New Roman" w:hAnsi="Times New Roman"/>
          <w:b/>
          <w:sz w:val="28"/>
          <w:szCs w:val="28"/>
        </w:rPr>
        <w:t xml:space="preserve">проведе Тодоровден в селото. Планира се за празника да се направят конни надбягвания и изложение на коне в базата. Читалището ще съдейства за разпространяване на празника и ще има ангажимент да посреща гости от страната с подходящи ястия и самодейци в народни носии. </w:t>
      </w:r>
    </w:p>
    <w:p w:rsidR="003B29C9" w:rsidRDefault="00B02E42" w:rsidP="003B29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D5805" w:rsidRPr="003B29C9" w:rsidRDefault="005D5805" w:rsidP="003B29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АПРИЛ</w:t>
      </w:r>
    </w:p>
    <w:p w:rsidR="00C21652" w:rsidRDefault="00244E6F" w:rsidP="004C1716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5D5805">
        <w:rPr>
          <w:b/>
          <w:color w:val="000000"/>
          <w:sz w:val="28"/>
          <w:szCs w:val="28"/>
        </w:rPr>
        <w:t xml:space="preserve">В началото на този месец се предвиждат репетиции с всички девойки и момичета, които желаят да лазаруват на Лазаров ден. На този ден с подходящи песни и танци лазарската група ще посетят </w:t>
      </w:r>
      <w:proofErr w:type="spellStart"/>
      <w:r w:rsidR="005D5805">
        <w:rPr>
          <w:b/>
          <w:color w:val="000000"/>
          <w:sz w:val="28"/>
          <w:szCs w:val="28"/>
        </w:rPr>
        <w:t>змейо</w:t>
      </w:r>
      <w:r w:rsidR="001D177B">
        <w:rPr>
          <w:b/>
          <w:color w:val="000000"/>
          <w:sz w:val="28"/>
          <w:szCs w:val="28"/>
        </w:rPr>
        <w:t>вските</w:t>
      </w:r>
      <w:proofErr w:type="spellEnd"/>
      <w:r w:rsidR="001D177B">
        <w:rPr>
          <w:b/>
          <w:color w:val="000000"/>
          <w:sz w:val="28"/>
          <w:szCs w:val="28"/>
        </w:rPr>
        <w:t xml:space="preserve"> домове.  Ще бъдат  отправени благословии и пожелания за здраве и успехи на всички живущи в селото.</w:t>
      </w:r>
    </w:p>
    <w:p w:rsidR="00ED1D3C" w:rsidRDefault="00244E6F" w:rsidP="004C1716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Преди Велик ден в читалището ще се направи демонстрация на боядисване на яйца с различни техники от векове. Възрастни жени ще предадат своите умения на деца и девойки от селото. Читалището ще предостави възможността на всички жители и гости на селото да видят пъстрите яйца в изложба.</w:t>
      </w:r>
      <w:r w:rsidR="003D6BDC">
        <w:rPr>
          <w:b/>
          <w:color w:val="000000"/>
          <w:sz w:val="28"/>
          <w:szCs w:val="28"/>
        </w:rPr>
        <w:t xml:space="preserve"> </w:t>
      </w:r>
    </w:p>
    <w:p w:rsidR="00FD6ABB" w:rsidRDefault="00FD6ABB" w:rsidP="004C1716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20.04. Ли</w:t>
      </w:r>
      <w:r w:rsidR="00D806B2">
        <w:rPr>
          <w:b/>
          <w:color w:val="000000"/>
          <w:sz w:val="28"/>
          <w:szCs w:val="28"/>
        </w:rPr>
        <w:t>тературна вечер във връзка с 168</w:t>
      </w:r>
      <w:r>
        <w:rPr>
          <w:b/>
          <w:color w:val="000000"/>
          <w:sz w:val="28"/>
          <w:szCs w:val="28"/>
        </w:rPr>
        <w:t xml:space="preserve"> г. от рождението на Иван Мърквичка, български художник от чешки произход, живописец, педагог и обществен деец </w:t>
      </w:r>
      <w:r w:rsidR="002E7B5C">
        <w:rPr>
          <w:b/>
          <w:color w:val="000000"/>
          <w:sz w:val="28"/>
          <w:szCs w:val="28"/>
        </w:rPr>
        <w:t>/1856 – 1938г/.</w:t>
      </w:r>
    </w:p>
    <w:p w:rsidR="00170A73" w:rsidRDefault="00170A73" w:rsidP="004C1716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22.04. Посрещане</w:t>
      </w:r>
      <w:r w:rsidR="00D806B2">
        <w:rPr>
          <w:b/>
          <w:color w:val="000000"/>
          <w:sz w:val="28"/>
          <w:szCs w:val="28"/>
        </w:rPr>
        <w:t xml:space="preserve"> на първа пролет в местността „С</w:t>
      </w:r>
      <w:r>
        <w:rPr>
          <w:b/>
          <w:color w:val="000000"/>
          <w:sz w:val="28"/>
          <w:szCs w:val="28"/>
        </w:rPr>
        <w:t>тарата река”.</w:t>
      </w:r>
    </w:p>
    <w:p w:rsidR="002E7B5C" w:rsidRDefault="002E7B5C" w:rsidP="004C1716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27.04. Литературна вечер </w:t>
      </w:r>
      <w:r w:rsidR="00D806B2">
        <w:rPr>
          <w:b/>
          <w:color w:val="000000"/>
          <w:sz w:val="28"/>
          <w:szCs w:val="28"/>
        </w:rPr>
        <w:t>във връзка с 158</w:t>
      </w:r>
      <w:r>
        <w:rPr>
          <w:b/>
          <w:color w:val="000000"/>
          <w:sz w:val="28"/>
          <w:szCs w:val="28"/>
        </w:rPr>
        <w:t xml:space="preserve"> години от рождението на Пенчо П. Славейков – български поет и преводач / 1866 – 1912г/.</w:t>
      </w:r>
    </w:p>
    <w:p w:rsidR="002E7B5C" w:rsidRDefault="003739BF" w:rsidP="004C1716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МАЙ</w:t>
      </w:r>
    </w:p>
    <w:p w:rsidR="00BA5CD9" w:rsidRDefault="00BA5CD9" w:rsidP="004C1716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01.05 – 30.</w:t>
      </w:r>
      <w:r w:rsidR="00C701D3">
        <w:rPr>
          <w:b/>
          <w:color w:val="000000"/>
          <w:sz w:val="28"/>
          <w:szCs w:val="28"/>
        </w:rPr>
        <w:t xml:space="preserve">05. През месец май читалището ще организира дни на книгата. </w:t>
      </w:r>
    </w:p>
    <w:p w:rsidR="00305DB7" w:rsidRDefault="00305DB7" w:rsidP="004C1716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01.05 – 30.</w:t>
      </w:r>
      <w:r w:rsidR="00E6280C">
        <w:rPr>
          <w:b/>
          <w:color w:val="000000"/>
          <w:sz w:val="28"/>
          <w:szCs w:val="28"/>
        </w:rPr>
        <w:t>05.  Н</w:t>
      </w:r>
      <w:r>
        <w:rPr>
          <w:b/>
          <w:color w:val="000000"/>
          <w:sz w:val="28"/>
          <w:szCs w:val="28"/>
        </w:rPr>
        <w:t>ачало на курс по английски език организиран от НЧ „ Пробуда – 1928” село Змейово.</w:t>
      </w:r>
    </w:p>
    <w:p w:rsidR="003739BF" w:rsidRDefault="003739BF" w:rsidP="004C1716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06.05. Тридневно участие в събор на овцевъдите на </w:t>
      </w:r>
      <w:proofErr w:type="spellStart"/>
      <w:r>
        <w:rPr>
          <w:b/>
          <w:color w:val="000000"/>
          <w:sz w:val="28"/>
          <w:szCs w:val="28"/>
        </w:rPr>
        <w:t>Петропавловския</w:t>
      </w:r>
      <w:proofErr w:type="spellEnd"/>
      <w:r>
        <w:rPr>
          <w:b/>
          <w:color w:val="000000"/>
          <w:sz w:val="28"/>
          <w:szCs w:val="28"/>
        </w:rPr>
        <w:t xml:space="preserve"> манастир – Арбанаси. Самодейните колективи – група за изворен фолклор и танцова група ще представят български ястия, обичаи и танци пред гостите на събора.</w:t>
      </w:r>
    </w:p>
    <w:p w:rsidR="00244E6F" w:rsidRDefault="00D806B2" w:rsidP="00D806B2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20.05. 96</w:t>
      </w:r>
      <w:r w:rsidR="00CE3F92">
        <w:rPr>
          <w:b/>
          <w:color w:val="000000"/>
          <w:sz w:val="28"/>
          <w:szCs w:val="28"/>
        </w:rPr>
        <w:t xml:space="preserve"> години НЧ „ Пробуда – 1928”. Планира се провеждане на тържество с участието на групата за изворен фолклор, танцовата група и участието на колективи от </w:t>
      </w:r>
      <w:r>
        <w:rPr>
          <w:b/>
          <w:color w:val="000000"/>
          <w:sz w:val="28"/>
          <w:szCs w:val="28"/>
        </w:rPr>
        <w:t>община Стара Загора и страната.</w:t>
      </w:r>
      <w:r w:rsidR="00CA4F81">
        <w:rPr>
          <w:b/>
          <w:color w:val="000000"/>
          <w:sz w:val="28"/>
          <w:szCs w:val="28"/>
        </w:rPr>
        <w:t xml:space="preserve"> С мултимедия ще бъде представена част от дейността на читалището. Ще бъде представена книга или табла с информация за село Змейово с исторически данни, природни забележителности, видни личности, дейност на читалището, традиции и легенда. </w:t>
      </w:r>
    </w:p>
    <w:p w:rsidR="00545F85" w:rsidRDefault="00545F85" w:rsidP="004C1716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24.05. Провеждане на тържество с  мултиме</w:t>
      </w:r>
      <w:r w:rsidR="001E1B65">
        <w:rPr>
          <w:b/>
          <w:color w:val="000000"/>
          <w:sz w:val="28"/>
          <w:szCs w:val="28"/>
        </w:rPr>
        <w:t xml:space="preserve">дия, стихове и песни на тема 161 </w:t>
      </w:r>
      <w:r>
        <w:rPr>
          <w:b/>
          <w:color w:val="000000"/>
          <w:sz w:val="28"/>
          <w:szCs w:val="28"/>
        </w:rPr>
        <w:t>години от първото честване на празника на Св. братя Кирил и Методий.</w:t>
      </w:r>
    </w:p>
    <w:p w:rsidR="004B455F" w:rsidRDefault="004B455F" w:rsidP="004B455F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25.05. </w:t>
      </w:r>
      <w:proofErr w:type="spellStart"/>
      <w:r>
        <w:rPr>
          <w:b/>
          <w:color w:val="000000"/>
          <w:sz w:val="28"/>
          <w:szCs w:val="28"/>
        </w:rPr>
        <w:t>Офроуд</w:t>
      </w:r>
      <w:proofErr w:type="spellEnd"/>
      <w:r>
        <w:rPr>
          <w:b/>
          <w:color w:val="000000"/>
          <w:sz w:val="28"/>
          <w:szCs w:val="28"/>
        </w:rPr>
        <w:t xml:space="preserve"> изложение в близка до селото местност с лицензирани фирми.  Рок концерт в изпълнение българска рок група от 19.00 часа. </w:t>
      </w:r>
    </w:p>
    <w:p w:rsidR="00545F85" w:rsidRDefault="00545F85" w:rsidP="004C1716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29.05. В</w:t>
      </w:r>
      <w:r w:rsidR="001E1B65">
        <w:rPr>
          <w:b/>
          <w:color w:val="000000"/>
          <w:sz w:val="28"/>
          <w:szCs w:val="28"/>
        </w:rPr>
        <w:t xml:space="preserve"> съвместна инициатива</w:t>
      </w:r>
      <w:r>
        <w:rPr>
          <w:b/>
          <w:color w:val="000000"/>
          <w:sz w:val="28"/>
          <w:szCs w:val="28"/>
        </w:rPr>
        <w:t xml:space="preserve"> да почистим „Змейово за един ден” активно ще се включат членове на читалището, самодейните колективи, </w:t>
      </w:r>
      <w:r w:rsidR="001E1B65">
        <w:rPr>
          <w:b/>
          <w:color w:val="000000"/>
          <w:sz w:val="28"/>
          <w:szCs w:val="28"/>
        </w:rPr>
        <w:t xml:space="preserve">кметство, </w:t>
      </w:r>
      <w:r>
        <w:rPr>
          <w:b/>
          <w:color w:val="000000"/>
          <w:sz w:val="28"/>
          <w:szCs w:val="28"/>
        </w:rPr>
        <w:t>пенсионерски клуб и дружество на военните от село Змейово.</w:t>
      </w:r>
    </w:p>
    <w:p w:rsidR="00FA3FA7" w:rsidRDefault="001E1B65" w:rsidP="004C1716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30.05. Начало на лятна работа с деца от различни възрасти</w:t>
      </w:r>
      <w:r w:rsidR="00F54BB6">
        <w:rPr>
          <w:b/>
          <w:color w:val="000000"/>
          <w:sz w:val="28"/>
          <w:szCs w:val="28"/>
        </w:rPr>
        <w:t xml:space="preserve"> с </w:t>
      </w:r>
      <w:r w:rsidR="006A591E">
        <w:rPr>
          <w:b/>
          <w:color w:val="000000"/>
          <w:sz w:val="28"/>
          <w:szCs w:val="28"/>
        </w:rPr>
        <w:t>вк</w:t>
      </w:r>
      <w:r w:rsidR="00987666">
        <w:rPr>
          <w:b/>
          <w:color w:val="000000"/>
          <w:sz w:val="28"/>
          <w:szCs w:val="28"/>
        </w:rPr>
        <w:t xml:space="preserve">лючени: уроци по четене и </w:t>
      </w:r>
      <w:proofErr w:type="spellStart"/>
      <w:r w:rsidR="00987666">
        <w:rPr>
          <w:b/>
          <w:color w:val="000000"/>
          <w:sz w:val="28"/>
          <w:szCs w:val="28"/>
        </w:rPr>
        <w:t>краснопис</w:t>
      </w:r>
      <w:proofErr w:type="spellEnd"/>
      <w:r w:rsidR="006A591E">
        <w:rPr>
          <w:b/>
          <w:color w:val="000000"/>
          <w:sz w:val="28"/>
          <w:szCs w:val="28"/>
        </w:rPr>
        <w:t>, рисуване на открито, изработване на картички и предмети за подаръци, придобиване на умения за приготвяне на традиц</w:t>
      </w:r>
      <w:r w:rsidR="000F1F29">
        <w:rPr>
          <w:b/>
          <w:color w:val="000000"/>
          <w:sz w:val="28"/>
          <w:szCs w:val="28"/>
        </w:rPr>
        <w:t xml:space="preserve">ионни ястия, спортни занимания и </w:t>
      </w:r>
      <w:r w:rsidR="00987666">
        <w:rPr>
          <w:b/>
          <w:color w:val="000000"/>
          <w:sz w:val="28"/>
          <w:szCs w:val="28"/>
        </w:rPr>
        <w:t>за</w:t>
      </w:r>
      <w:r w:rsidR="000F1F29">
        <w:rPr>
          <w:b/>
          <w:color w:val="000000"/>
          <w:sz w:val="28"/>
          <w:szCs w:val="28"/>
        </w:rPr>
        <w:t>учаване на народни хора и песни.</w:t>
      </w:r>
    </w:p>
    <w:p w:rsidR="00EF1D80" w:rsidRDefault="00EF1D80" w:rsidP="004C1716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През месец май читалището ще отвори врати за тези, които желаят да изучават английски език с квалифициран преподавател.</w:t>
      </w:r>
      <w:r w:rsidR="001F443B">
        <w:rPr>
          <w:b/>
          <w:color w:val="000000"/>
          <w:sz w:val="28"/>
          <w:szCs w:val="28"/>
        </w:rPr>
        <w:t xml:space="preserve"> Преподавателят ще обучава безвъзмездно хора от първо ниво без възрастови ограничения. </w:t>
      </w:r>
    </w:p>
    <w:p w:rsidR="00F055F3" w:rsidRDefault="009E11B6" w:rsidP="004C1716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ЮНИ</w:t>
      </w:r>
    </w:p>
    <w:p w:rsidR="009E11B6" w:rsidRDefault="006362C6" w:rsidP="004C1716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01.06. В село Змейово ще се проведе Ден на детето. В детски кът деца от село Змейово деца ще рисуват, моделират и забавляват с традиционни игри. Ще се проведе детско модно ревю в три раздела – с ежедневно, спортно и официално облекло. Ще се предостави възможност на децата за представяне с: разкази, </w:t>
      </w:r>
      <w:proofErr w:type="spellStart"/>
      <w:r>
        <w:rPr>
          <w:b/>
          <w:color w:val="000000"/>
          <w:sz w:val="28"/>
          <w:szCs w:val="28"/>
        </w:rPr>
        <w:t>стихчета</w:t>
      </w:r>
      <w:proofErr w:type="spellEnd"/>
      <w:r>
        <w:rPr>
          <w:b/>
          <w:color w:val="000000"/>
          <w:sz w:val="28"/>
          <w:szCs w:val="28"/>
        </w:rPr>
        <w:t>, детски песни и гатанки.</w:t>
      </w:r>
    </w:p>
    <w:p w:rsidR="006362C6" w:rsidRDefault="006362C6" w:rsidP="004C1716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02.06. Тържество с рецитал пред паметните плочи в село Змейово с полагане на венци и цветя. Ще вземат участие военни от </w:t>
      </w:r>
      <w:proofErr w:type="spellStart"/>
      <w:r>
        <w:rPr>
          <w:b/>
          <w:color w:val="000000"/>
          <w:sz w:val="28"/>
          <w:szCs w:val="28"/>
        </w:rPr>
        <w:t>змейовските</w:t>
      </w:r>
      <w:proofErr w:type="spellEnd"/>
      <w:r>
        <w:rPr>
          <w:b/>
          <w:color w:val="000000"/>
          <w:sz w:val="28"/>
          <w:szCs w:val="28"/>
        </w:rPr>
        <w:t xml:space="preserve"> поделения и организации от селото. </w:t>
      </w:r>
      <w:r w:rsidR="00C030A0">
        <w:rPr>
          <w:b/>
          <w:color w:val="000000"/>
          <w:sz w:val="28"/>
          <w:szCs w:val="28"/>
        </w:rPr>
        <w:t xml:space="preserve">Отдаване на почит със звук на сирена. </w:t>
      </w:r>
    </w:p>
    <w:p w:rsidR="00C030A0" w:rsidRDefault="00C030A0" w:rsidP="004C1716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01.06.-30.06. Дни на народното творчество в читалището </w:t>
      </w:r>
      <w:r w:rsidR="001E1B65">
        <w:rPr>
          <w:b/>
          <w:color w:val="000000"/>
          <w:sz w:val="28"/>
          <w:szCs w:val="28"/>
        </w:rPr>
        <w:t>на село Змейово във връзка с 163</w:t>
      </w:r>
      <w:r>
        <w:rPr>
          <w:b/>
          <w:color w:val="000000"/>
          <w:sz w:val="28"/>
          <w:szCs w:val="28"/>
        </w:rPr>
        <w:t xml:space="preserve"> години от излизането на сборник „Български народни песни” на братя Димитър и Константин Миладинови /1861г./. Ще бъде предст</w:t>
      </w:r>
      <w:r w:rsidR="00FA3FA7">
        <w:rPr>
          <w:b/>
          <w:color w:val="000000"/>
          <w:sz w:val="28"/>
          <w:szCs w:val="28"/>
        </w:rPr>
        <w:t xml:space="preserve">авена презентация и представя </w:t>
      </w:r>
      <w:r>
        <w:rPr>
          <w:b/>
          <w:color w:val="000000"/>
          <w:sz w:val="28"/>
          <w:szCs w:val="28"/>
        </w:rPr>
        <w:t xml:space="preserve">на сборника. </w:t>
      </w:r>
    </w:p>
    <w:p w:rsidR="00FF0BC8" w:rsidRDefault="00FF0BC8" w:rsidP="004C1716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01.06. – 30.06. Лятна работа с деца и младежи от село Змейово. </w:t>
      </w:r>
    </w:p>
    <w:p w:rsidR="00FF0BC8" w:rsidRDefault="00FF0BC8" w:rsidP="004C1716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</w:p>
    <w:p w:rsidR="00C030A0" w:rsidRDefault="008C72AE" w:rsidP="004C1716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ЮЛИ</w:t>
      </w:r>
    </w:p>
    <w:p w:rsidR="008C72AE" w:rsidRDefault="00827393" w:rsidP="004C1716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Подготовка за провеждане на трета сцена в селския двор на Национален фолклоре</w:t>
      </w:r>
      <w:r w:rsidR="001E1B65">
        <w:rPr>
          <w:b/>
          <w:color w:val="000000"/>
          <w:sz w:val="28"/>
          <w:szCs w:val="28"/>
        </w:rPr>
        <w:t>н събор „Богородична стъпка 2024</w:t>
      </w:r>
      <w:r>
        <w:rPr>
          <w:b/>
          <w:color w:val="000000"/>
          <w:sz w:val="28"/>
          <w:szCs w:val="28"/>
        </w:rPr>
        <w:t xml:space="preserve">г.”. Разговори </w:t>
      </w:r>
      <w:r w:rsidR="001E1B65">
        <w:rPr>
          <w:b/>
          <w:color w:val="000000"/>
          <w:sz w:val="28"/>
          <w:szCs w:val="28"/>
        </w:rPr>
        <w:t>с всички, които ще представят 18 селски къта. Разговори с фолклорни групи, индивидуални участници</w:t>
      </w:r>
      <w:r>
        <w:rPr>
          <w:b/>
          <w:color w:val="000000"/>
          <w:sz w:val="28"/>
          <w:szCs w:val="28"/>
        </w:rPr>
        <w:t>,</w:t>
      </w:r>
      <w:r w:rsidR="001E1B65">
        <w:rPr>
          <w:b/>
          <w:color w:val="000000"/>
          <w:sz w:val="28"/>
          <w:szCs w:val="28"/>
        </w:rPr>
        <w:t xml:space="preserve"> кулинарни групи и всички,</w:t>
      </w:r>
      <w:r>
        <w:rPr>
          <w:b/>
          <w:color w:val="000000"/>
          <w:sz w:val="28"/>
          <w:szCs w:val="28"/>
        </w:rPr>
        <w:t xml:space="preserve"> които желаят </w:t>
      </w:r>
      <w:r w:rsidR="001E1B65">
        <w:rPr>
          <w:b/>
          <w:color w:val="000000"/>
          <w:sz w:val="28"/>
          <w:szCs w:val="28"/>
        </w:rPr>
        <w:t>да участват в селската махала.</w:t>
      </w:r>
    </w:p>
    <w:p w:rsidR="00745C7B" w:rsidRDefault="003D6164" w:rsidP="00062AB0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01</w:t>
      </w:r>
      <w:r w:rsidR="00062AB0">
        <w:rPr>
          <w:b/>
          <w:color w:val="000000"/>
          <w:sz w:val="28"/>
          <w:szCs w:val="28"/>
        </w:rPr>
        <w:t xml:space="preserve">.07. – 15.07. В село Змейово 50 г. отец Иван Митов </w:t>
      </w:r>
      <w:proofErr w:type="spellStart"/>
      <w:r w:rsidR="00062AB0">
        <w:rPr>
          <w:b/>
          <w:color w:val="000000"/>
          <w:sz w:val="28"/>
          <w:szCs w:val="28"/>
        </w:rPr>
        <w:t>Боюклиев</w:t>
      </w:r>
      <w:proofErr w:type="spellEnd"/>
      <w:r w:rsidR="00062AB0">
        <w:rPr>
          <w:b/>
          <w:color w:val="000000"/>
          <w:sz w:val="28"/>
          <w:szCs w:val="28"/>
        </w:rPr>
        <w:t xml:space="preserve">. По спомени на местни жители от 1890 г. </w:t>
      </w:r>
      <w:proofErr w:type="spellStart"/>
      <w:r w:rsidR="00062AB0">
        <w:rPr>
          <w:b/>
          <w:color w:val="000000"/>
          <w:sz w:val="28"/>
          <w:szCs w:val="28"/>
        </w:rPr>
        <w:t>змейовският</w:t>
      </w:r>
      <w:proofErr w:type="spellEnd"/>
      <w:r w:rsidR="00062AB0">
        <w:rPr>
          <w:b/>
          <w:color w:val="000000"/>
          <w:sz w:val="28"/>
          <w:szCs w:val="28"/>
        </w:rPr>
        <w:t xml:space="preserve"> будител е събрал и написал подробна история на селото. Съхранил препис от 1831г. на История славянобългарска и </w:t>
      </w:r>
      <w:proofErr w:type="spellStart"/>
      <w:r w:rsidR="00062AB0">
        <w:rPr>
          <w:b/>
          <w:color w:val="000000"/>
          <w:sz w:val="28"/>
          <w:szCs w:val="28"/>
        </w:rPr>
        <w:t>змейовска</w:t>
      </w:r>
      <w:proofErr w:type="spellEnd"/>
      <w:r w:rsidR="00062AB0">
        <w:rPr>
          <w:b/>
          <w:color w:val="000000"/>
          <w:sz w:val="28"/>
          <w:szCs w:val="28"/>
        </w:rPr>
        <w:t xml:space="preserve"> </w:t>
      </w:r>
      <w:proofErr w:type="spellStart"/>
      <w:r w:rsidR="00062AB0">
        <w:rPr>
          <w:b/>
          <w:color w:val="000000"/>
          <w:sz w:val="28"/>
          <w:szCs w:val="28"/>
        </w:rPr>
        <w:t>преправка</w:t>
      </w:r>
      <w:proofErr w:type="spellEnd"/>
      <w:r w:rsidR="00062AB0">
        <w:rPr>
          <w:b/>
          <w:color w:val="000000"/>
          <w:sz w:val="28"/>
          <w:szCs w:val="28"/>
        </w:rPr>
        <w:t xml:space="preserve">, завинаги ще остане в сърцата на местните жители. През месец юли читалището ще организира за поредна година честване на годишнина от смъртта на отеца. Изложба с материали за дейността на отец Иван ще бъде подредена в читалището. Публикации в интернет пространството ще информират населението за това, което е оставил на поколенията </w:t>
      </w:r>
      <w:r w:rsidR="00BB0737">
        <w:rPr>
          <w:b/>
          <w:color w:val="000000"/>
          <w:sz w:val="28"/>
          <w:szCs w:val="28"/>
        </w:rPr>
        <w:t>к</w:t>
      </w:r>
      <w:r w:rsidR="00062AB0">
        <w:rPr>
          <w:b/>
          <w:color w:val="000000"/>
          <w:sz w:val="28"/>
          <w:szCs w:val="28"/>
        </w:rPr>
        <w:t>а</w:t>
      </w:r>
      <w:r w:rsidR="00745C7B">
        <w:rPr>
          <w:b/>
          <w:color w:val="000000"/>
          <w:sz w:val="28"/>
          <w:szCs w:val="28"/>
        </w:rPr>
        <w:t>то: история, снимков материал, спомени на местни жители, легенда и др.</w:t>
      </w:r>
    </w:p>
    <w:p w:rsidR="00745C7B" w:rsidRDefault="006759CA" w:rsidP="00062AB0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17.07. Литературна вечер – 404</w:t>
      </w:r>
      <w:r w:rsidR="00745C7B">
        <w:rPr>
          <w:b/>
          <w:color w:val="000000"/>
          <w:sz w:val="28"/>
          <w:szCs w:val="28"/>
        </w:rPr>
        <w:t xml:space="preserve">г. от рождението на Жан дьо Лафонтен френски баснописец / 1621 – 1695г./. </w:t>
      </w:r>
    </w:p>
    <w:p w:rsidR="00745C7B" w:rsidRDefault="00745C7B" w:rsidP="00062AB0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АВГУСТ</w:t>
      </w:r>
    </w:p>
    <w:p w:rsidR="00062AB0" w:rsidRDefault="00745C7B" w:rsidP="00062AB0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01.08. – 30.08.</w:t>
      </w:r>
      <w:r w:rsidR="00C65986">
        <w:rPr>
          <w:b/>
          <w:color w:val="000000"/>
          <w:sz w:val="28"/>
          <w:szCs w:val="28"/>
        </w:rPr>
        <w:t xml:space="preserve"> И п</w:t>
      </w:r>
      <w:r>
        <w:rPr>
          <w:b/>
          <w:color w:val="000000"/>
          <w:sz w:val="28"/>
          <w:szCs w:val="28"/>
        </w:rPr>
        <w:t>рез месец август 2023г. читалищното ръководство предвижда работа с деца, включваща часове по четене, писане</w:t>
      </w:r>
      <w:r w:rsidR="00062AB0">
        <w:rPr>
          <w:b/>
          <w:color w:val="000000"/>
          <w:sz w:val="28"/>
          <w:szCs w:val="28"/>
        </w:rPr>
        <w:t xml:space="preserve"> </w:t>
      </w:r>
      <w:r w:rsidR="00773E0C">
        <w:rPr>
          <w:b/>
          <w:color w:val="000000"/>
          <w:sz w:val="28"/>
          <w:szCs w:val="28"/>
        </w:rPr>
        <w:t>и смятане. Ще бъдат проведени беседи по актуални теми свързани с изграждането на тяхната личност. Като основен акцент за поредна година ще бъде запознаването и опазването на фолклорната българска култура при подрастващото поколение. В работата с деца се предвижда изработване на предмети и подаръци чрез различни техники.</w:t>
      </w:r>
      <w:r w:rsidR="00C65986">
        <w:rPr>
          <w:b/>
          <w:color w:val="000000"/>
          <w:sz w:val="28"/>
          <w:szCs w:val="28"/>
        </w:rPr>
        <w:t xml:space="preserve"> Курсът по английски език ще обогати работата с децата от село Змейово. </w:t>
      </w:r>
    </w:p>
    <w:p w:rsidR="00773E0C" w:rsidRDefault="00A978CF" w:rsidP="00062AB0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01.08 – 30.08</w:t>
      </w:r>
      <w:r w:rsidR="005741E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="00AC7BE6">
        <w:rPr>
          <w:b/>
          <w:color w:val="000000"/>
          <w:sz w:val="28"/>
          <w:szCs w:val="28"/>
        </w:rPr>
        <w:t>П</w:t>
      </w:r>
      <w:r w:rsidR="007C469F">
        <w:rPr>
          <w:b/>
          <w:color w:val="000000"/>
          <w:sz w:val="28"/>
          <w:szCs w:val="28"/>
        </w:rPr>
        <w:t xml:space="preserve">рез 2024 година се планират </w:t>
      </w:r>
      <w:r>
        <w:rPr>
          <w:b/>
          <w:color w:val="000000"/>
          <w:sz w:val="28"/>
          <w:szCs w:val="28"/>
        </w:rPr>
        <w:t xml:space="preserve">беседи с факти, събития, исторически данни и снимков материал </w:t>
      </w:r>
      <w:r w:rsidR="00762A49">
        <w:rPr>
          <w:b/>
          <w:color w:val="000000"/>
          <w:sz w:val="28"/>
          <w:szCs w:val="28"/>
        </w:rPr>
        <w:t>за село Змейово и околността пред местното население и гости от страната и чужбина.</w:t>
      </w:r>
    </w:p>
    <w:p w:rsidR="00762A49" w:rsidRDefault="00762A49" w:rsidP="00062AB0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01.08. – 30.08 Участия на самодейните колективи в празници, фестивали, събори и кулинарни конкурси. Предвиждате се и онлайн участия. НЧ „ Пробуда – 1928” село Змейово отново ще бъде участник и организатор на </w:t>
      </w:r>
      <w:r w:rsidR="00F92659">
        <w:rPr>
          <w:b/>
          <w:color w:val="000000"/>
          <w:sz w:val="28"/>
          <w:szCs w:val="28"/>
        </w:rPr>
        <w:t>трета сцена наречена селска махала</w:t>
      </w:r>
      <w:r>
        <w:rPr>
          <w:b/>
          <w:color w:val="000000"/>
          <w:sz w:val="28"/>
          <w:szCs w:val="28"/>
        </w:rPr>
        <w:t xml:space="preserve"> в национален фолклорен съб</w:t>
      </w:r>
      <w:r w:rsidR="00F92659">
        <w:rPr>
          <w:b/>
          <w:color w:val="000000"/>
          <w:sz w:val="28"/>
          <w:szCs w:val="28"/>
        </w:rPr>
        <w:t>ор „Богородична стъпка 2024</w:t>
      </w:r>
      <w:r>
        <w:rPr>
          <w:b/>
          <w:color w:val="000000"/>
          <w:sz w:val="28"/>
          <w:szCs w:val="28"/>
        </w:rPr>
        <w:t>”. Планира се отпуска на читалищния секретар през месец август.</w:t>
      </w:r>
    </w:p>
    <w:p w:rsidR="00535C5B" w:rsidRDefault="00535C5B" w:rsidP="00535C5B">
      <w:pPr>
        <w:pStyle w:val="a6"/>
        <w:shd w:val="clear" w:color="auto" w:fill="FAFAFA"/>
        <w:spacing w:before="0" w:beforeAutospacing="0" w:after="288" w:afterAutospacing="0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3842283" cy="2302686"/>
            <wp:effectExtent l="19050" t="0" r="5817" b="0"/>
            <wp:docPr id="4" name="Картина 3" descr="310797455_1427285811424629_395094422808988311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0797455_1427285811424629_3950944228089883110_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3666" cy="230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A49" w:rsidRDefault="00145190" w:rsidP="00062AB0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СЕПТЕМВРИ</w:t>
      </w:r>
    </w:p>
    <w:p w:rsidR="00145190" w:rsidRDefault="00145190" w:rsidP="00062AB0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06.09</w:t>
      </w:r>
      <w:r w:rsidR="005F13F8">
        <w:rPr>
          <w:b/>
          <w:color w:val="000000"/>
          <w:sz w:val="28"/>
          <w:szCs w:val="28"/>
        </w:rPr>
        <w:t xml:space="preserve">. </w:t>
      </w:r>
      <w:r w:rsidR="00C64E41">
        <w:rPr>
          <w:b/>
          <w:color w:val="000000"/>
          <w:sz w:val="28"/>
          <w:szCs w:val="28"/>
        </w:rPr>
        <w:t xml:space="preserve"> </w:t>
      </w:r>
      <w:r w:rsidR="005F13F8">
        <w:rPr>
          <w:b/>
          <w:color w:val="000000"/>
          <w:sz w:val="28"/>
          <w:szCs w:val="28"/>
        </w:rPr>
        <w:t>Г</w:t>
      </w:r>
      <w:r>
        <w:rPr>
          <w:b/>
          <w:color w:val="000000"/>
          <w:sz w:val="28"/>
          <w:szCs w:val="28"/>
        </w:rPr>
        <w:t>одишнина от съединението на Княжество България и Източна Румелия.За поредна година в читалищния парк ще се проведе тържество. Участие ще направят няколко представители на организации от село Змейово и гр. Стара Загора. Програмата включва: рецитал, доклад, полагане на венци и цветя пред паметниците на загиналите герои във войните.</w:t>
      </w:r>
    </w:p>
    <w:p w:rsidR="00262292" w:rsidRDefault="00262292" w:rsidP="00062AB0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10.09. Провеждане на съпътстваща проява за празника на пелина. Начало на гроздобера. Сбирка на всички майстори на наложен </w:t>
      </w:r>
      <w:proofErr w:type="spellStart"/>
      <w:r>
        <w:rPr>
          <w:b/>
          <w:color w:val="000000"/>
          <w:sz w:val="28"/>
          <w:szCs w:val="28"/>
        </w:rPr>
        <w:t>змейовски</w:t>
      </w:r>
      <w:proofErr w:type="spellEnd"/>
      <w:r>
        <w:rPr>
          <w:b/>
          <w:color w:val="000000"/>
          <w:sz w:val="28"/>
          <w:szCs w:val="28"/>
        </w:rPr>
        <w:t xml:space="preserve"> пелин. Празнична фолклорна програма.</w:t>
      </w:r>
    </w:p>
    <w:p w:rsidR="00080E13" w:rsidRDefault="00080E13" w:rsidP="00062AB0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22.09. Във връзка с обявяването на независимостта на България в парка на читалището ще се проведе беседа и тържество с участието на самодейните колективи. </w:t>
      </w:r>
    </w:p>
    <w:p w:rsidR="00080E13" w:rsidRDefault="00080E13" w:rsidP="00062AB0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През месец септември участие на самодейните колективи в празници, събори, фестивали и кулинарни конкурси. </w:t>
      </w:r>
    </w:p>
    <w:p w:rsidR="00080E13" w:rsidRDefault="00080E13" w:rsidP="00062AB0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ОКТОМРИ</w:t>
      </w:r>
    </w:p>
    <w:p w:rsidR="00080E13" w:rsidRDefault="00080E13" w:rsidP="00062AB0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10.10. Във връзка с пр</w:t>
      </w:r>
      <w:r w:rsidR="001B76D1">
        <w:rPr>
          <w:b/>
          <w:color w:val="000000"/>
          <w:sz w:val="28"/>
          <w:szCs w:val="28"/>
        </w:rPr>
        <w:t xml:space="preserve">едстоящия празник на пелина в НЧ „ Пробуда – 1928” ще се проведе литературна вечер за виното и любовта. </w:t>
      </w:r>
    </w:p>
    <w:p w:rsidR="001B76D1" w:rsidRDefault="007C283E" w:rsidP="00062AB0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01.10. – 30.10. През този месец се планира </w:t>
      </w:r>
      <w:r w:rsidR="006F1A26">
        <w:rPr>
          <w:b/>
          <w:color w:val="000000"/>
          <w:sz w:val="28"/>
          <w:szCs w:val="28"/>
        </w:rPr>
        <w:t xml:space="preserve">поредица от провеждане на уроци / беседи, мултимедия и обмен на практики/ относно засяване на посадъчен материал от овощни </w:t>
      </w:r>
      <w:r w:rsidR="00FC7948">
        <w:rPr>
          <w:b/>
          <w:color w:val="000000"/>
          <w:sz w:val="28"/>
          <w:szCs w:val="28"/>
        </w:rPr>
        <w:t>дръвчета и зеленчуци и тяхното съхраняване през зимата.</w:t>
      </w:r>
      <w:r w:rsidR="00C64E41">
        <w:rPr>
          <w:b/>
          <w:color w:val="000000"/>
          <w:sz w:val="28"/>
          <w:szCs w:val="28"/>
        </w:rPr>
        <w:t xml:space="preserve"> Планира се и обучения за опознаване на билките и тяхното приложение в направата на наложен </w:t>
      </w:r>
      <w:proofErr w:type="spellStart"/>
      <w:r w:rsidR="00C64E41">
        <w:rPr>
          <w:b/>
          <w:color w:val="000000"/>
          <w:sz w:val="28"/>
          <w:szCs w:val="28"/>
        </w:rPr>
        <w:t>змейовски</w:t>
      </w:r>
      <w:proofErr w:type="spellEnd"/>
      <w:r w:rsidR="00C64E41">
        <w:rPr>
          <w:b/>
          <w:color w:val="000000"/>
          <w:sz w:val="28"/>
          <w:szCs w:val="28"/>
        </w:rPr>
        <w:t xml:space="preserve"> пелин и за опазване на здравето. </w:t>
      </w:r>
    </w:p>
    <w:p w:rsidR="00FC7948" w:rsidRDefault="00FC7948" w:rsidP="00062AB0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01.10 – 30.10. Представяне на </w:t>
      </w:r>
      <w:proofErr w:type="spellStart"/>
      <w:r>
        <w:rPr>
          <w:b/>
          <w:color w:val="000000"/>
          <w:sz w:val="28"/>
          <w:szCs w:val="28"/>
        </w:rPr>
        <w:t>краеведската</w:t>
      </w:r>
      <w:proofErr w:type="spellEnd"/>
      <w:r>
        <w:rPr>
          <w:b/>
          <w:color w:val="000000"/>
          <w:sz w:val="28"/>
          <w:szCs w:val="28"/>
        </w:rPr>
        <w:t xml:space="preserve"> дейност на читалището пред местни жители и гости на село Змейово. Предвижда се посещения на други читалища от община Стара Загора с представяне на банери, презентация и разговори за споделяне на опит.</w:t>
      </w:r>
    </w:p>
    <w:p w:rsidR="00FC7948" w:rsidRDefault="00F374FC" w:rsidP="00062AB0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01.10.-30.10. Предвиждат</w:t>
      </w:r>
      <w:r w:rsidR="00FC7948">
        <w:rPr>
          <w:b/>
          <w:color w:val="000000"/>
          <w:sz w:val="28"/>
          <w:szCs w:val="28"/>
        </w:rPr>
        <w:t xml:space="preserve"> се участия на самодейните колективи в община Стара Загора и страната. Планират се и онлайн участия.</w:t>
      </w:r>
    </w:p>
    <w:p w:rsidR="00FC7948" w:rsidRDefault="00FC7948" w:rsidP="00062AB0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НОЕМВРИ</w:t>
      </w:r>
    </w:p>
    <w:p w:rsidR="00FC7948" w:rsidRDefault="00FC7948" w:rsidP="00062AB0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01.11. За деня на народните будители – тържество с участието на колективите от читалището и онлайн участия на страницата на читалището. Изложба на</w:t>
      </w:r>
      <w:r w:rsidR="00F374FC">
        <w:rPr>
          <w:b/>
          <w:color w:val="000000"/>
          <w:sz w:val="28"/>
          <w:szCs w:val="28"/>
        </w:rPr>
        <w:t xml:space="preserve"> архивни документи и снимки на</w:t>
      </w:r>
      <w:r>
        <w:rPr>
          <w:b/>
          <w:color w:val="000000"/>
          <w:sz w:val="28"/>
          <w:szCs w:val="28"/>
        </w:rPr>
        <w:t xml:space="preserve"> местни будители с принос към селото и страната. Публикации за тях и тяхната дейност.</w:t>
      </w:r>
    </w:p>
    <w:p w:rsidR="00FC7948" w:rsidRDefault="00FC7948" w:rsidP="00062AB0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21.11. Провеждане на ден на християнското семейство.</w:t>
      </w:r>
    </w:p>
    <w:p w:rsidR="00FC7948" w:rsidRDefault="00FC7948" w:rsidP="00062AB0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25.1</w:t>
      </w:r>
      <w:r w:rsidR="00617795">
        <w:rPr>
          <w:b/>
          <w:color w:val="000000"/>
          <w:sz w:val="28"/>
          <w:szCs w:val="28"/>
        </w:rPr>
        <w:t>1. Литературна вечер на тема: 80</w:t>
      </w:r>
      <w:r>
        <w:rPr>
          <w:b/>
          <w:color w:val="000000"/>
          <w:sz w:val="28"/>
          <w:szCs w:val="28"/>
        </w:rPr>
        <w:t xml:space="preserve"> години от смъртта на Кирил Христов /23.06.1875 – 07.11.1944г./, български поет и белетрист, драматург и преводач. </w:t>
      </w:r>
    </w:p>
    <w:p w:rsidR="00FC7948" w:rsidRDefault="00E76AD0" w:rsidP="00062AB0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24.11. Публикации в интернет пространството, онлайн беседа във връз</w:t>
      </w:r>
      <w:r w:rsidR="00617795">
        <w:rPr>
          <w:b/>
          <w:color w:val="000000"/>
          <w:sz w:val="28"/>
          <w:szCs w:val="28"/>
        </w:rPr>
        <w:t>ка с 152</w:t>
      </w:r>
      <w:r>
        <w:rPr>
          <w:b/>
          <w:color w:val="000000"/>
          <w:sz w:val="28"/>
          <w:szCs w:val="28"/>
        </w:rPr>
        <w:t xml:space="preserve"> години от рождението на Панайот </w:t>
      </w:r>
      <w:proofErr w:type="spellStart"/>
      <w:r>
        <w:rPr>
          <w:b/>
          <w:color w:val="000000"/>
          <w:sz w:val="28"/>
          <w:szCs w:val="28"/>
        </w:rPr>
        <w:t>Пипков</w:t>
      </w:r>
      <w:proofErr w:type="spellEnd"/>
      <w:r>
        <w:rPr>
          <w:b/>
          <w:color w:val="000000"/>
          <w:sz w:val="28"/>
          <w:szCs w:val="28"/>
        </w:rPr>
        <w:t xml:space="preserve"> – български композитор и капелмайстор, поставил началото на българската професионална музика, автор на химна „ Върви народе възродени” / 1871 – 1942г</w:t>
      </w:r>
      <w:r w:rsidR="00311325">
        <w:rPr>
          <w:b/>
          <w:color w:val="000000"/>
          <w:sz w:val="28"/>
          <w:szCs w:val="28"/>
        </w:rPr>
        <w:t>/.</w:t>
      </w:r>
    </w:p>
    <w:p w:rsidR="00311325" w:rsidRDefault="001B5E02" w:rsidP="00062AB0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ДЕКЕМВРИ</w:t>
      </w:r>
    </w:p>
    <w:p w:rsidR="001B5E02" w:rsidRDefault="001B5E02" w:rsidP="00462B7D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06.12</w:t>
      </w:r>
      <w:r w:rsidR="00547363">
        <w:rPr>
          <w:b/>
          <w:color w:val="000000"/>
          <w:sz w:val="28"/>
          <w:szCs w:val="28"/>
        </w:rPr>
        <w:t xml:space="preserve">. На </w:t>
      </w:r>
      <w:proofErr w:type="spellStart"/>
      <w:r w:rsidR="00547363">
        <w:rPr>
          <w:b/>
          <w:color w:val="000000"/>
          <w:sz w:val="28"/>
          <w:szCs w:val="28"/>
        </w:rPr>
        <w:t>никулден</w:t>
      </w:r>
      <w:proofErr w:type="spellEnd"/>
      <w:r w:rsidR="00547363">
        <w:rPr>
          <w:b/>
          <w:color w:val="000000"/>
          <w:sz w:val="28"/>
          <w:szCs w:val="28"/>
        </w:rPr>
        <w:t xml:space="preserve"> ще се проведе сбор в село Змейово</w:t>
      </w:r>
      <w:r>
        <w:rPr>
          <w:b/>
          <w:color w:val="000000"/>
          <w:sz w:val="28"/>
          <w:szCs w:val="28"/>
        </w:rPr>
        <w:t xml:space="preserve">. И до днес местното население почита този ден, който е свързан с името на старата църква в селото. </w:t>
      </w:r>
      <w:r w:rsidR="0022235D">
        <w:rPr>
          <w:b/>
          <w:color w:val="000000"/>
          <w:sz w:val="28"/>
          <w:szCs w:val="28"/>
        </w:rPr>
        <w:t xml:space="preserve">По стар </w:t>
      </w:r>
      <w:proofErr w:type="spellStart"/>
      <w:r w:rsidR="0022235D">
        <w:rPr>
          <w:b/>
          <w:color w:val="000000"/>
          <w:sz w:val="28"/>
          <w:szCs w:val="28"/>
        </w:rPr>
        <w:t>змейовски</w:t>
      </w:r>
      <w:proofErr w:type="spellEnd"/>
      <w:r w:rsidR="0022235D">
        <w:rPr>
          <w:b/>
          <w:color w:val="000000"/>
          <w:sz w:val="28"/>
          <w:szCs w:val="28"/>
        </w:rPr>
        <w:t xml:space="preserve"> обичай местните хора се събират в църковния храм, в който се извършва литургия, след което ще се проведе тържество с прожектиране на филм за село Змейово и поздрав отправен от само</w:t>
      </w:r>
      <w:r w:rsidR="008E4754">
        <w:rPr>
          <w:b/>
          <w:color w:val="000000"/>
          <w:sz w:val="28"/>
          <w:szCs w:val="28"/>
        </w:rPr>
        <w:t>де</w:t>
      </w:r>
      <w:r w:rsidR="00B044E5">
        <w:rPr>
          <w:b/>
          <w:color w:val="000000"/>
          <w:sz w:val="28"/>
          <w:szCs w:val="28"/>
        </w:rPr>
        <w:t xml:space="preserve">йните колективи на читалището към жителите на село </w:t>
      </w:r>
      <w:r w:rsidR="00E7032B">
        <w:rPr>
          <w:b/>
          <w:color w:val="000000"/>
          <w:sz w:val="28"/>
          <w:szCs w:val="28"/>
        </w:rPr>
        <w:t>Змейово.</w:t>
      </w:r>
    </w:p>
    <w:p w:rsidR="00E7032B" w:rsidRDefault="007E44BF" w:rsidP="00462B7D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21</w:t>
      </w:r>
      <w:r w:rsidR="00E7032B">
        <w:rPr>
          <w:b/>
          <w:color w:val="000000"/>
          <w:sz w:val="28"/>
          <w:szCs w:val="28"/>
        </w:rPr>
        <w:t>.12. Една се</w:t>
      </w:r>
      <w:r>
        <w:rPr>
          <w:b/>
          <w:color w:val="000000"/>
          <w:sz w:val="28"/>
          <w:szCs w:val="28"/>
        </w:rPr>
        <w:t xml:space="preserve">дмица преди Коледа </w:t>
      </w:r>
      <w:r w:rsidR="00E7032B">
        <w:rPr>
          <w:b/>
          <w:color w:val="000000"/>
          <w:sz w:val="28"/>
          <w:szCs w:val="28"/>
        </w:rPr>
        <w:t>в село</w:t>
      </w:r>
      <w:r w:rsidR="006E473A">
        <w:rPr>
          <w:b/>
          <w:color w:val="000000"/>
          <w:sz w:val="28"/>
          <w:szCs w:val="28"/>
        </w:rPr>
        <w:t xml:space="preserve"> Змейово ще се проведе</w:t>
      </w:r>
      <w:r w:rsidR="00617795">
        <w:rPr>
          <w:b/>
          <w:color w:val="000000"/>
          <w:sz w:val="28"/>
          <w:szCs w:val="28"/>
        </w:rPr>
        <w:t xml:space="preserve"> празник на пелина – шестнадесето</w:t>
      </w:r>
      <w:r w:rsidR="006E473A">
        <w:rPr>
          <w:b/>
          <w:color w:val="000000"/>
          <w:sz w:val="28"/>
          <w:szCs w:val="28"/>
        </w:rPr>
        <w:t xml:space="preserve"> издание. В читалището ще бъде подредена изложба на предмети свързани със </w:t>
      </w:r>
      <w:proofErr w:type="spellStart"/>
      <w:r w:rsidR="006E473A">
        <w:rPr>
          <w:b/>
          <w:color w:val="000000"/>
          <w:sz w:val="28"/>
          <w:szCs w:val="28"/>
        </w:rPr>
        <w:t>змейовската</w:t>
      </w:r>
      <w:proofErr w:type="spellEnd"/>
      <w:r w:rsidR="006E473A">
        <w:rPr>
          <w:b/>
          <w:color w:val="000000"/>
          <w:sz w:val="28"/>
          <w:szCs w:val="28"/>
        </w:rPr>
        <w:t xml:space="preserve"> напитка. Гостите ще бъдат посрещнати по стар български обичай – с хляб, сол и пелин. Ще се проведе конкурсна част и поздравителна програма за най-добрите майстори на </w:t>
      </w:r>
      <w:proofErr w:type="spellStart"/>
      <w:r w:rsidR="006E473A">
        <w:rPr>
          <w:b/>
          <w:color w:val="000000"/>
          <w:sz w:val="28"/>
          <w:szCs w:val="28"/>
        </w:rPr>
        <w:t>змейовския</w:t>
      </w:r>
      <w:proofErr w:type="spellEnd"/>
      <w:r w:rsidR="006E473A">
        <w:rPr>
          <w:b/>
          <w:color w:val="000000"/>
          <w:sz w:val="28"/>
          <w:szCs w:val="28"/>
        </w:rPr>
        <w:t xml:space="preserve"> еликсир. Компетентно жури ще отличи най-добрите участници в конкурса и най-добрите майстори на пелина. Предвижда се богата и разнообразна поздравителна програма на самодейни колективи от община Стара Загора и страната. Професионални оркестри ще обогатят юбилейното издание на празника на пелина.</w:t>
      </w:r>
    </w:p>
    <w:p w:rsidR="006E473A" w:rsidRDefault="00617795" w:rsidP="00462B7D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24.12. На Коледа с</w:t>
      </w:r>
      <w:r w:rsidR="006E473A">
        <w:rPr>
          <w:b/>
          <w:color w:val="000000"/>
          <w:sz w:val="28"/>
          <w:szCs w:val="28"/>
        </w:rPr>
        <w:t xml:space="preserve"> празнично настро</w:t>
      </w:r>
      <w:r>
        <w:rPr>
          <w:b/>
          <w:color w:val="000000"/>
          <w:sz w:val="28"/>
          <w:szCs w:val="28"/>
        </w:rPr>
        <w:t>ение и коледари от село Змейово</w:t>
      </w:r>
      <w:r w:rsidR="006E473A">
        <w:rPr>
          <w:b/>
          <w:color w:val="000000"/>
          <w:sz w:val="28"/>
          <w:szCs w:val="28"/>
        </w:rPr>
        <w:t xml:space="preserve">. </w:t>
      </w:r>
    </w:p>
    <w:p w:rsidR="00753D4D" w:rsidRDefault="00753D4D" w:rsidP="00462B7D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31.12. Посрещане на Новата година на центъра на село Змейово с Танцовата група, групата за изворен фолклор и жители на с. Змейово.</w:t>
      </w:r>
    </w:p>
    <w:p w:rsidR="00262292" w:rsidRDefault="003A037E" w:rsidP="00462B7D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="006E473A">
        <w:rPr>
          <w:b/>
          <w:color w:val="000000"/>
          <w:sz w:val="28"/>
          <w:szCs w:val="28"/>
        </w:rPr>
        <w:t xml:space="preserve">Настоятелството на читалището предвижда участия на самодейните колективи от читалището в страната и чужбина. </w:t>
      </w:r>
      <w:r w:rsidR="008A7E6C">
        <w:rPr>
          <w:b/>
          <w:color w:val="000000"/>
          <w:sz w:val="28"/>
          <w:szCs w:val="28"/>
        </w:rPr>
        <w:t>В д</w:t>
      </w:r>
      <w:r w:rsidR="004634CA">
        <w:rPr>
          <w:b/>
          <w:color w:val="000000"/>
          <w:sz w:val="28"/>
          <w:szCs w:val="28"/>
        </w:rPr>
        <w:t>ейността на читалището през 2024</w:t>
      </w:r>
      <w:r w:rsidR="008A7E6C">
        <w:rPr>
          <w:b/>
          <w:color w:val="000000"/>
          <w:sz w:val="28"/>
          <w:szCs w:val="28"/>
        </w:rPr>
        <w:t xml:space="preserve">г. се планира посрещане на гости от страната и чужбина. </w:t>
      </w:r>
      <w:r>
        <w:rPr>
          <w:b/>
          <w:color w:val="000000"/>
          <w:sz w:val="28"/>
          <w:szCs w:val="28"/>
        </w:rPr>
        <w:t>Очакваме подходящи програми за кандидатстване</w:t>
      </w:r>
      <w:r w:rsidR="00262292">
        <w:rPr>
          <w:b/>
          <w:color w:val="000000"/>
          <w:sz w:val="28"/>
          <w:szCs w:val="28"/>
        </w:rPr>
        <w:t>,</w:t>
      </w:r>
    </w:p>
    <w:p w:rsidR="006E473A" w:rsidRDefault="003A037E" w:rsidP="00462B7D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чрез които желаем да постигнем още по- високи резултати в нашата дейност. По покана на ТВ предавания отново ще бъдем част от телевизионни предавания. </w:t>
      </w:r>
    </w:p>
    <w:p w:rsidR="000D5AD9" w:rsidRDefault="003A037E" w:rsidP="00462B7D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AB34C5">
        <w:rPr>
          <w:b/>
          <w:color w:val="000000"/>
          <w:sz w:val="28"/>
          <w:szCs w:val="28"/>
        </w:rPr>
        <w:t>Читалището управлява страни</w:t>
      </w:r>
      <w:r w:rsidR="00DA2EA7">
        <w:rPr>
          <w:b/>
          <w:color w:val="000000"/>
          <w:sz w:val="28"/>
          <w:szCs w:val="28"/>
        </w:rPr>
        <w:t>ца в интернет. В нея и през 2024</w:t>
      </w:r>
      <w:r w:rsidR="00AB34C5">
        <w:rPr>
          <w:b/>
          <w:color w:val="000000"/>
          <w:sz w:val="28"/>
          <w:szCs w:val="28"/>
        </w:rPr>
        <w:t>г. ще продължим да информираме обществото за предстоящи мероприяти</w:t>
      </w:r>
      <w:r w:rsidR="004D2D55">
        <w:rPr>
          <w:b/>
          <w:color w:val="000000"/>
          <w:sz w:val="28"/>
          <w:szCs w:val="28"/>
        </w:rPr>
        <w:t xml:space="preserve">я </w:t>
      </w:r>
      <w:r w:rsidR="004D2D55">
        <w:rPr>
          <w:b/>
          <w:color w:val="000000"/>
          <w:sz w:val="28"/>
          <w:szCs w:val="28"/>
        </w:rPr>
        <w:lastRenderedPageBreak/>
        <w:t>и събития по нов и модерен начин. Предвиждат се публикации на теми свързани с историята, поминъка и обичаите на село Змейово.</w:t>
      </w:r>
    </w:p>
    <w:p w:rsidR="003A037E" w:rsidRDefault="000D5AD9" w:rsidP="00E00DDB">
      <w:pPr>
        <w:pStyle w:val="a6"/>
        <w:numPr>
          <w:ilvl w:val="0"/>
          <w:numId w:val="6"/>
        </w:numPr>
        <w:shd w:val="clear" w:color="auto" w:fill="FAFAFA"/>
        <w:spacing w:before="0" w:beforeAutospacing="0" w:after="288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КНИГИ  И АБОНАМЕНТ</w:t>
      </w:r>
      <w:r w:rsidR="00AB34C5" w:rsidRPr="00E00DDB">
        <w:rPr>
          <w:b/>
          <w:color w:val="000000"/>
          <w:sz w:val="28"/>
          <w:szCs w:val="28"/>
        </w:rPr>
        <w:t xml:space="preserve"> </w:t>
      </w:r>
      <w:r w:rsidR="003A037E" w:rsidRPr="00E00DDB">
        <w:rPr>
          <w:b/>
          <w:color w:val="000000"/>
          <w:sz w:val="28"/>
          <w:szCs w:val="28"/>
        </w:rPr>
        <w:t xml:space="preserve"> </w:t>
      </w:r>
    </w:p>
    <w:p w:rsidR="00E00DDB" w:rsidRDefault="00CA6DBF" w:rsidP="00E00DDB">
      <w:pPr>
        <w:pStyle w:val="a6"/>
        <w:shd w:val="clear" w:color="auto" w:fill="FAFAFA"/>
        <w:spacing w:before="0" w:beforeAutospacing="0" w:after="288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През 2024</w:t>
      </w:r>
      <w:r w:rsidR="00E00DDB">
        <w:rPr>
          <w:b/>
          <w:color w:val="000000"/>
          <w:sz w:val="28"/>
          <w:szCs w:val="28"/>
        </w:rPr>
        <w:t>г. настоятелството на НЧ „ Пробуда – 1928”село Змейово,  общ. Стара Загора планира да набави нова художествена и специализирана литература, както и отново да участва в проекти към Министерството на Културата за нови такива.</w:t>
      </w:r>
    </w:p>
    <w:p w:rsidR="00E00DDB" w:rsidRDefault="007C40C9" w:rsidP="00E00DDB">
      <w:pPr>
        <w:pStyle w:val="a6"/>
        <w:numPr>
          <w:ilvl w:val="0"/>
          <w:numId w:val="6"/>
        </w:numPr>
        <w:shd w:val="clear" w:color="auto" w:fill="FAFAFA"/>
        <w:spacing w:before="0" w:beforeAutospacing="0" w:after="288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ИЗДРЪЖКА  НА  ЧИТАЛИЩЕТО</w:t>
      </w:r>
    </w:p>
    <w:p w:rsidR="00C81F19" w:rsidRDefault="00CA6DBF" w:rsidP="007C40C9">
      <w:pPr>
        <w:pStyle w:val="a6"/>
        <w:shd w:val="clear" w:color="auto" w:fill="FAFAFA"/>
        <w:spacing w:before="0" w:beforeAutospacing="0" w:after="288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През 2024</w:t>
      </w:r>
      <w:r w:rsidR="007C40C9">
        <w:rPr>
          <w:b/>
          <w:color w:val="000000"/>
          <w:sz w:val="28"/>
          <w:szCs w:val="28"/>
        </w:rPr>
        <w:t>г. в издръжката на чит</w:t>
      </w:r>
      <w:r w:rsidR="009906CF">
        <w:rPr>
          <w:b/>
          <w:color w:val="000000"/>
          <w:sz w:val="28"/>
          <w:szCs w:val="28"/>
        </w:rPr>
        <w:t>алището се планират разходи за:</w:t>
      </w:r>
      <w:r w:rsidR="007C40C9">
        <w:rPr>
          <w:b/>
          <w:color w:val="000000"/>
          <w:sz w:val="28"/>
          <w:szCs w:val="28"/>
        </w:rPr>
        <w:t>ел. енергия, вода, интернет, канцеларски материали, пощенски разходи, такси за банкови сметки и обслужване, работна заплата, софтуерни услуги, мобилни номера и други.</w:t>
      </w:r>
      <w:r w:rsidR="00722014">
        <w:rPr>
          <w:b/>
          <w:color w:val="000000"/>
          <w:sz w:val="28"/>
          <w:szCs w:val="28"/>
        </w:rPr>
        <w:t xml:space="preserve"> </w:t>
      </w:r>
      <w:r w:rsidR="00232438">
        <w:rPr>
          <w:b/>
          <w:color w:val="000000"/>
          <w:sz w:val="28"/>
          <w:szCs w:val="28"/>
        </w:rPr>
        <w:t>В други разходи през 2024</w:t>
      </w:r>
      <w:r w:rsidR="007C40C9">
        <w:rPr>
          <w:b/>
          <w:color w:val="000000"/>
          <w:sz w:val="28"/>
          <w:szCs w:val="28"/>
        </w:rPr>
        <w:t>г се планират: разходи за строителн</w:t>
      </w:r>
      <w:r w:rsidR="00722014">
        <w:rPr>
          <w:b/>
          <w:color w:val="000000"/>
          <w:sz w:val="28"/>
          <w:szCs w:val="28"/>
        </w:rPr>
        <w:t xml:space="preserve">и материали и дейности, </w:t>
      </w:r>
      <w:r w:rsidR="007C40C9">
        <w:rPr>
          <w:b/>
          <w:color w:val="000000"/>
          <w:sz w:val="28"/>
          <w:szCs w:val="28"/>
        </w:rPr>
        <w:t>смяна на дървени пейки в читалищния парк. Поста</w:t>
      </w:r>
      <w:r w:rsidR="00232438">
        <w:rPr>
          <w:b/>
          <w:color w:val="000000"/>
          <w:sz w:val="28"/>
          <w:szCs w:val="28"/>
        </w:rPr>
        <w:t xml:space="preserve">вяне на </w:t>
      </w:r>
      <w:proofErr w:type="spellStart"/>
      <w:r w:rsidR="00232438">
        <w:rPr>
          <w:b/>
          <w:color w:val="000000"/>
          <w:sz w:val="28"/>
          <w:szCs w:val="28"/>
        </w:rPr>
        <w:t>ламинат</w:t>
      </w:r>
      <w:proofErr w:type="spellEnd"/>
      <w:r w:rsidR="007C40C9">
        <w:rPr>
          <w:b/>
          <w:color w:val="000000"/>
          <w:sz w:val="28"/>
          <w:szCs w:val="28"/>
        </w:rPr>
        <w:t xml:space="preserve"> в източното крило на сградата.</w:t>
      </w:r>
      <w:r w:rsidR="00722014">
        <w:rPr>
          <w:b/>
          <w:color w:val="000000"/>
          <w:sz w:val="28"/>
          <w:szCs w:val="28"/>
        </w:rPr>
        <w:t xml:space="preserve"> Предвижда се закупуване на ново оборудване за библиотеката , канцеларията и склада за дрехи. </w:t>
      </w:r>
      <w:r w:rsidR="007C40C9">
        <w:rPr>
          <w:b/>
          <w:color w:val="000000"/>
          <w:sz w:val="28"/>
          <w:szCs w:val="28"/>
        </w:rPr>
        <w:t xml:space="preserve"> Закупуване на нови книги и усвояване на суми за канцеларски материали. Планират се суми за участия на самодейните колективи от читалището в </w:t>
      </w:r>
      <w:r w:rsidR="00B8724C">
        <w:rPr>
          <w:b/>
          <w:color w:val="000000"/>
          <w:sz w:val="28"/>
          <w:szCs w:val="28"/>
        </w:rPr>
        <w:t xml:space="preserve">празници, събори и фестивали в община Стара Загора и страната. </w:t>
      </w:r>
    </w:p>
    <w:p w:rsidR="00001819" w:rsidRDefault="00001819" w:rsidP="007C40C9">
      <w:pPr>
        <w:pStyle w:val="a6"/>
        <w:shd w:val="clear" w:color="auto" w:fill="FAFAFA"/>
        <w:spacing w:before="0" w:beforeAutospacing="0" w:after="288" w:afterAutospacing="0"/>
        <w:rPr>
          <w:b/>
          <w:color w:val="000000"/>
          <w:sz w:val="28"/>
          <w:szCs w:val="28"/>
        </w:rPr>
      </w:pPr>
    </w:p>
    <w:p w:rsidR="00F85608" w:rsidRPr="00E00DDB" w:rsidRDefault="00F85608" w:rsidP="007C40C9">
      <w:pPr>
        <w:pStyle w:val="a6"/>
        <w:shd w:val="clear" w:color="auto" w:fill="FAFAFA"/>
        <w:spacing w:before="0" w:beforeAutospacing="0" w:after="288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Председател:…………….</w:t>
      </w:r>
      <w:r w:rsidR="0023243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Ст. Андреева</w:t>
      </w:r>
    </w:p>
    <w:p w:rsidR="008A7E6C" w:rsidRPr="009F36C1" w:rsidRDefault="008A7E6C" w:rsidP="00462B7D">
      <w:pPr>
        <w:pStyle w:val="a6"/>
        <w:shd w:val="clear" w:color="auto" w:fill="FAFAFA"/>
        <w:spacing w:before="0" w:beforeAutospacing="0" w:after="288" w:afterAutospacing="0"/>
        <w:jc w:val="both"/>
        <w:rPr>
          <w:b/>
          <w:color w:val="000000"/>
          <w:sz w:val="28"/>
          <w:szCs w:val="28"/>
        </w:rPr>
      </w:pPr>
    </w:p>
    <w:sectPr w:rsidR="008A7E6C" w:rsidRPr="009F36C1" w:rsidSect="006D7D1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3DDD"/>
    <w:multiLevelType w:val="hybridMultilevel"/>
    <w:tmpl w:val="266451B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AB3DAB"/>
    <w:multiLevelType w:val="multilevel"/>
    <w:tmpl w:val="18061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6B6273"/>
    <w:multiLevelType w:val="hybridMultilevel"/>
    <w:tmpl w:val="5824BE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E2B9D"/>
    <w:multiLevelType w:val="hybridMultilevel"/>
    <w:tmpl w:val="6958C4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57070"/>
    <w:multiLevelType w:val="hybridMultilevel"/>
    <w:tmpl w:val="49FA59F6"/>
    <w:lvl w:ilvl="0" w:tplc="0644B10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0" w:hanging="360"/>
      </w:pPr>
    </w:lvl>
    <w:lvl w:ilvl="2" w:tplc="0402001B" w:tentative="1">
      <w:start w:val="1"/>
      <w:numFmt w:val="lowerRoman"/>
      <w:lvlText w:val="%3."/>
      <w:lvlJc w:val="right"/>
      <w:pPr>
        <w:ind w:left="2080" w:hanging="180"/>
      </w:pPr>
    </w:lvl>
    <w:lvl w:ilvl="3" w:tplc="0402000F" w:tentative="1">
      <w:start w:val="1"/>
      <w:numFmt w:val="decimal"/>
      <w:lvlText w:val="%4."/>
      <w:lvlJc w:val="left"/>
      <w:pPr>
        <w:ind w:left="2800" w:hanging="360"/>
      </w:pPr>
    </w:lvl>
    <w:lvl w:ilvl="4" w:tplc="04020019" w:tentative="1">
      <w:start w:val="1"/>
      <w:numFmt w:val="lowerLetter"/>
      <w:lvlText w:val="%5."/>
      <w:lvlJc w:val="left"/>
      <w:pPr>
        <w:ind w:left="3520" w:hanging="360"/>
      </w:pPr>
    </w:lvl>
    <w:lvl w:ilvl="5" w:tplc="0402001B" w:tentative="1">
      <w:start w:val="1"/>
      <w:numFmt w:val="lowerRoman"/>
      <w:lvlText w:val="%6."/>
      <w:lvlJc w:val="right"/>
      <w:pPr>
        <w:ind w:left="4240" w:hanging="180"/>
      </w:pPr>
    </w:lvl>
    <w:lvl w:ilvl="6" w:tplc="0402000F" w:tentative="1">
      <w:start w:val="1"/>
      <w:numFmt w:val="decimal"/>
      <w:lvlText w:val="%7."/>
      <w:lvlJc w:val="left"/>
      <w:pPr>
        <w:ind w:left="4960" w:hanging="360"/>
      </w:pPr>
    </w:lvl>
    <w:lvl w:ilvl="7" w:tplc="04020019" w:tentative="1">
      <w:start w:val="1"/>
      <w:numFmt w:val="lowerLetter"/>
      <w:lvlText w:val="%8."/>
      <w:lvlJc w:val="left"/>
      <w:pPr>
        <w:ind w:left="5680" w:hanging="360"/>
      </w:pPr>
    </w:lvl>
    <w:lvl w:ilvl="8" w:tplc="0402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">
    <w:nsid w:val="42D656E9"/>
    <w:multiLevelType w:val="multilevel"/>
    <w:tmpl w:val="D12A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8EA008C"/>
    <w:multiLevelType w:val="hybridMultilevel"/>
    <w:tmpl w:val="FA7AC2B4"/>
    <w:lvl w:ilvl="0" w:tplc="D13C654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9F72E1"/>
    <w:multiLevelType w:val="hybridMultilevel"/>
    <w:tmpl w:val="96025D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7347B"/>
    <w:multiLevelType w:val="multilevel"/>
    <w:tmpl w:val="060A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7E41F7"/>
    <w:rsid w:val="00001819"/>
    <w:rsid w:val="000066C2"/>
    <w:rsid w:val="00007513"/>
    <w:rsid w:val="000362DF"/>
    <w:rsid w:val="00051D47"/>
    <w:rsid w:val="00062AB0"/>
    <w:rsid w:val="0006718A"/>
    <w:rsid w:val="00070179"/>
    <w:rsid w:val="00080E13"/>
    <w:rsid w:val="00085828"/>
    <w:rsid w:val="000D5AD9"/>
    <w:rsid w:val="000F1F29"/>
    <w:rsid w:val="00103AED"/>
    <w:rsid w:val="00131A9B"/>
    <w:rsid w:val="0013637B"/>
    <w:rsid w:val="00137EF3"/>
    <w:rsid w:val="00145190"/>
    <w:rsid w:val="00170A73"/>
    <w:rsid w:val="001B193A"/>
    <w:rsid w:val="001B5E02"/>
    <w:rsid w:val="001B76D1"/>
    <w:rsid w:val="001D177B"/>
    <w:rsid w:val="001E1B65"/>
    <w:rsid w:val="001F443B"/>
    <w:rsid w:val="00205F84"/>
    <w:rsid w:val="00212EE6"/>
    <w:rsid w:val="0022235D"/>
    <w:rsid w:val="00232438"/>
    <w:rsid w:val="00244E6F"/>
    <w:rsid w:val="00262292"/>
    <w:rsid w:val="00274533"/>
    <w:rsid w:val="00277CCA"/>
    <w:rsid w:val="0028525D"/>
    <w:rsid w:val="00294C5B"/>
    <w:rsid w:val="002D0D45"/>
    <w:rsid w:val="002E6300"/>
    <w:rsid w:val="002E7B5C"/>
    <w:rsid w:val="002F43AA"/>
    <w:rsid w:val="00305DB7"/>
    <w:rsid w:val="00307DF8"/>
    <w:rsid w:val="00311325"/>
    <w:rsid w:val="00354DEC"/>
    <w:rsid w:val="00366F5F"/>
    <w:rsid w:val="003730CC"/>
    <w:rsid w:val="0037336C"/>
    <w:rsid w:val="003739BF"/>
    <w:rsid w:val="003745F9"/>
    <w:rsid w:val="003A037E"/>
    <w:rsid w:val="003A6F4A"/>
    <w:rsid w:val="003B03C0"/>
    <w:rsid w:val="003B29C9"/>
    <w:rsid w:val="003D6164"/>
    <w:rsid w:val="003D6BDC"/>
    <w:rsid w:val="00462B7D"/>
    <w:rsid w:val="004634CA"/>
    <w:rsid w:val="00472D48"/>
    <w:rsid w:val="00476EAE"/>
    <w:rsid w:val="004B455F"/>
    <w:rsid w:val="004B7DC8"/>
    <w:rsid w:val="004C1716"/>
    <w:rsid w:val="004D2D55"/>
    <w:rsid w:val="004D52B4"/>
    <w:rsid w:val="004F4399"/>
    <w:rsid w:val="00535C5B"/>
    <w:rsid w:val="00545F85"/>
    <w:rsid w:val="00547363"/>
    <w:rsid w:val="00554A08"/>
    <w:rsid w:val="00556154"/>
    <w:rsid w:val="005741E7"/>
    <w:rsid w:val="005859C3"/>
    <w:rsid w:val="005A0C5D"/>
    <w:rsid w:val="005B074B"/>
    <w:rsid w:val="005B2D6A"/>
    <w:rsid w:val="005C6FE1"/>
    <w:rsid w:val="005C7284"/>
    <w:rsid w:val="005D5805"/>
    <w:rsid w:val="005F13F8"/>
    <w:rsid w:val="00617795"/>
    <w:rsid w:val="006362C6"/>
    <w:rsid w:val="006638F7"/>
    <w:rsid w:val="006759CA"/>
    <w:rsid w:val="00692D87"/>
    <w:rsid w:val="006969BF"/>
    <w:rsid w:val="006A591E"/>
    <w:rsid w:val="006C7DBA"/>
    <w:rsid w:val="006D7D12"/>
    <w:rsid w:val="006E473A"/>
    <w:rsid w:val="006F1A26"/>
    <w:rsid w:val="00711BC1"/>
    <w:rsid w:val="00715189"/>
    <w:rsid w:val="007175A3"/>
    <w:rsid w:val="00722014"/>
    <w:rsid w:val="00735570"/>
    <w:rsid w:val="00745C7B"/>
    <w:rsid w:val="00753D4D"/>
    <w:rsid w:val="00756A51"/>
    <w:rsid w:val="00762A49"/>
    <w:rsid w:val="00773E0C"/>
    <w:rsid w:val="007746EE"/>
    <w:rsid w:val="007A1E98"/>
    <w:rsid w:val="007A2CEA"/>
    <w:rsid w:val="007C283E"/>
    <w:rsid w:val="007C40C9"/>
    <w:rsid w:val="007C469F"/>
    <w:rsid w:val="007E41F7"/>
    <w:rsid w:val="007E44BF"/>
    <w:rsid w:val="00827393"/>
    <w:rsid w:val="00851374"/>
    <w:rsid w:val="00861E88"/>
    <w:rsid w:val="00886378"/>
    <w:rsid w:val="008A7E6C"/>
    <w:rsid w:val="008C72AE"/>
    <w:rsid w:val="008E03D9"/>
    <w:rsid w:val="008E2A85"/>
    <w:rsid w:val="008E4754"/>
    <w:rsid w:val="009062DC"/>
    <w:rsid w:val="009128DE"/>
    <w:rsid w:val="00917E22"/>
    <w:rsid w:val="00935ED8"/>
    <w:rsid w:val="009449B7"/>
    <w:rsid w:val="0095225C"/>
    <w:rsid w:val="009557CB"/>
    <w:rsid w:val="00987666"/>
    <w:rsid w:val="009902FA"/>
    <w:rsid w:val="009906CF"/>
    <w:rsid w:val="009D5CE4"/>
    <w:rsid w:val="009E11B6"/>
    <w:rsid w:val="009F36C1"/>
    <w:rsid w:val="00A101CA"/>
    <w:rsid w:val="00A55AB8"/>
    <w:rsid w:val="00A75D37"/>
    <w:rsid w:val="00A843BF"/>
    <w:rsid w:val="00A949F4"/>
    <w:rsid w:val="00A978CF"/>
    <w:rsid w:val="00AB1B38"/>
    <w:rsid w:val="00AB34C5"/>
    <w:rsid w:val="00AB6249"/>
    <w:rsid w:val="00AC7BE6"/>
    <w:rsid w:val="00AE4193"/>
    <w:rsid w:val="00AE6C85"/>
    <w:rsid w:val="00B02E42"/>
    <w:rsid w:val="00B044E5"/>
    <w:rsid w:val="00B4383B"/>
    <w:rsid w:val="00B51215"/>
    <w:rsid w:val="00B8724C"/>
    <w:rsid w:val="00BA5CD9"/>
    <w:rsid w:val="00BB0737"/>
    <w:rsid w:val="00BC4249"/>
    <w:rsid w:val="00BD0156"/>
    <w:rsid w:val="00BE556A"/>
    <w:rsid w:val="00BF1E7A"/>
    <w:rsid w:val="00C030A0"/>
    <w:rsid w:val="00C15F67"/>
    <w:rsid w:val="00C21652"/>
    <w:rsid w:val="00C37125"/>
    <w:rsid w:val="00C4133D"/>
    <w:rsid w:val="00C52003"/>
    <w:rsid w:val="00C64E41"/>
    <w:rsid w:val="00C65986"/>
    <w:rsid w:val="00C701D3"/>
    <w:rsid w:val="00C81F19"/>
    <w:rsid w:val="00C82F0B"/>
    <w:rsid w:val="00CA4F81"/>
    <w:rsid w:val="00CA6DBF"/>
    <w:rsid w:val="00CE3F92"/>
    <w:rsid w:val="00CF359E"/>
    <w:rsid w:val="00D10523"/>
    <w:rsid w:val="00D12D97"/>
    <w:rsid w:val="00D31636"/>
    <w:rsid w:val="00D37DE0"/>
    <w:rsid w:val="00D75AFA"/>
    <w:rsid w:val="00D763AB"/>
    <w:rsid w:val="00D806B2"/>
    <w:rsid w:val="00D91A9B"/>
    <w:rsid w:val="00DA2EA7"/>
    <w:rsid w:val="00DB0581"/>
    <w:rsid w:val="00DD7AD8"/>
    <w:rsid w:val="00E00DDB"/>
    <w:rsid w:val="00E11F9A"/>
    <w:rsid w:val="00E21637"/>
    <w:rsid w:val="00E456E9"/>
    <w:rsid w:val="00E5454D"/>
    <w:rsid w:val="00E6280C"/>
    <w:rsid w:val="00E7032B"/>
    <w:rsid w:val="00E76AD0"/>
    <w:rsid w:val="00E77A34"/>
    <w:rsid w:val="00ED1D3C"/>
    <w:rsid w:val="00ED5996"/>
    <w:rsid w:val="00EF1D80"/>
    <w:rsid w:val="00F03F55"/>
    <w:rsid w:val="00F055F3"/>
    <w:rsid w:val="00F134D3"/>
    <w:rsid w:val="00F374FC"/>
    <w:rsid w:val="00F54BB6"/>
    <w:rsid w:val="00F702E3"/>
    <w:rsid w:val="00F77883"/>
    <w:rsid w:val="00F85608"/>
    <w:rsid w:val="00F92659"/>
    <w:rsid w:val="00F94F16"/>
    <w:rsid w:val="00FA0868"/>
    <w:rsid w:val="00FA3FA7"/>
    <w:rsid w:val="00FA7431"/>
    <w:rsid w:val="00FC7948"/>
    <w:rsid w:val="00FD6ABB"/>
    <w:rsid w:val="00FD7802"/>
    <w:rsid w:val="00FF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38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B438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bg-BG"/>
    </w:rPr>
  </w:style>
  <w:style w:type="paragraph" w:styleId="3">
    <w:name w:val="heading 3"/>
    <w:basedOn w:val="a"/>
    <w:link w:val="30"/>
    <w:uiPriority w:val="9"/>
    <w:qFormat/>
    <w:rsid w:val="00B438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B1B3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43B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75D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a7">
    <w:name w:val="Emphasis"/>
    <w:basedOn w:val="a0"/>
    <w:uiPriority w:val="20"/>
    <w:qFormat/>
    <w:rsid w:val="00A75D37"/>
    <w:rPr>
      <w:i/>
      <w:iCs/>
    </w:rPr>
  </w:style>
  <w:style w:type="character" w:styleId="a8">
    <w:name w:val="Strong"/>
    <w:basedOn w:val="a0"/>
    <w:uiPriority w:val="22"/>
    <w:qFormat/>
    <w:rsid w:val="00BD0156"/>
    <w:rPr>
      <w:b/>
      <w:bCs/>
    </w:rPr>
  </w:style>
  <w:style w:type="character" w:customStyle="1" w:styleId="20">
    <w:name w:val="Заглавие 2 Знак"/>
    <w:basedOn w:val="a0"/>
    <w:link w:val="2"/>
    <w:uiPriority w:val="9"/>
    <w:rsid w:val="00B4383B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B4383B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a9">
    <w:name w:val="Hyperlink"/>
    <w:basedOn w:val="a0"/>
    <w:uiPriority w:val="99"/>
    <w:semiHidden/>
    <w:unhideWhenUsed/>
    <w:rsid w:val="00B4383B"/>
    <w:rPr>
      <w:color w:val="0000FF"/>
      <w:u w:val="single"/>
    </w:rPr>
  </w:style>
  <w:style w:type="character" w:customStyle="1" w:styleId="entry-tags">
    <w:name w:val="entry-tags"/>
    <w:basedOn w:val="a0"/>
    <w:rsid w:val="00B4383B"/>
  </w:style>
  <w:style w:type="paragraph" w:customStyle="1" w:styleId="jp-relatedposts-post">
    <w:name w:val="jp-relatedposts-post"/>
    <w:basedOn w:val="a"/>
    <w:rsid w:val="00B43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jp-relatedposts-post-title">
    <w:name w:val="jp-relatedposts-post-title"/>
    <w:basedOn w:val="a0"/>
    <w:rsid w:val="00B4383B"/>
  </w:style>
  <w:style w:type="character" w:customStyle="1" w:styleId="jp-relatedposts-post-context">
    <w:name w:val="jp-relatedposts-post-context"/>
    <w:basedOn w:val="a0"/>
    <w:rsid w:val="00B4383B"/>
  </w:style>
  <w:style w:type="character" w:customStyle="1" w:styleId="meta-nav">
    <w:name w:val="meta-nav"/>
    <w:basedOn w:val="a0"/>
    <w:rsid w:val="00B4383B"/>
  </w:style>
  <w:style w:type="character" w:customStyle="1" w:styleId="meta-nav-title">
    <w:name w:val="meta-nav-title"/>
    <w:basedOn w:val="a0"/>
    <w:rsid w:val="00B4383B"/>
  </w:style>
  <w:style w:type="character" w:customStyle="1" w:styleId="author-name">
    <w:name w:val="author-name"/>
    <w:basedOn w:val="a0"/>
    <w:rsid w:val="00B4383B"/>
  </w:style>
  <w:style w:type="paragraph" w:customStyle="1" w:styleId="author-bio">
    <w:name w:val="author-bio"/>
    <w:basedOn w:val="a"/>
    <w:rsid w:val="00B43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383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0">
    <w:name w:val="z-Начало формуляр Знак"/>
    <w:basedOn w:val="a0"/>
    <w:link w:val="z-"/>
    <w:uiPriority w:val="99"/>
    <w:semiHidden/>
    <w:rsid w:val="00B4383B"/>
    <w:rPr>
      <w:rFonts w:ascii="Arial" w:eastAsia="Times New Roman" w:hAnsi="Arial" w:cs="Arial"/>
      <w:vanish/>
      <w:sz w:val="16"/>
      <w:szCs w:val="16"/>
      <w:lang w:eastAsia="bg-BG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38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2">
    <w:name w:val="z-Край формуляр Знак"/>
    <w:basedOn w:val="a0"/>
    <w:link w:val="z-1"/>
    <w:uiPriority w:val="99"/>
    <w:semiHidden/>
    <w:rsid w:val="00B4383B"/>
    <w:rPr>
      <w:rFonts w:ascii="Arial" w:eastAsia="Times New Roman" w:hAnsi="Arial" w:cs="Arial"/>
      <w:vanish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42440">
                          <w:marLeft w:val="0"/>
                          <w:marRight w:val="0"/>
                          <w:marTop w:val="0"/>
                          <w:marBottom w:val="526"/>
                          <w:divBdr>
                            <w:top w:val="single" w:sz="4" w:space="0" w:color="DDDDDD"/>
                            <w:left w:val="single" w:sz="4" w:space="0" w:color="DDDDDD"/>
                            <w:bottom w:val="single" w:sz="4" w:space="0" w:color="DDDDDD"/>
                            <w:right w:val="single" w:sz="4" w:space="0" w:color="DDDDDD"/>
                          </w:divBdr>
                        </w:div>
                        <w:div w:id="136879864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243146">
                              <w:marLeft w:val="0"/>
                              <w:marRight w:val="0"/>
                              <w:marTop w:val="263"/>
                              <w:marBottom w:val="2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280825">
                                      <w:marLeft w:val="0"/>
                                      <w:marRight w:val="0"/>
                                      <w:marTop w:val="0"/>
                                      <w:marBottom w:val="5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977729">
                                      <w:marLeft w:val="0"/>
                                      <w:marRight w:val="0"/>
                                      <w:marTop w:val="5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66686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974781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799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9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201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46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31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68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2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54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66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84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16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6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8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6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31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1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097147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19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5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152410">
          <w:marLeft w:val="0"/>
          <w:marRight w:val="0"/>
          <w:marTop w:val="0"/>
          <w:marBottom w:val="0"/>
          <w:divBdr>
            <w:top w:val="single" w:sz="4" w:space="0" w:color="C8D7E1"/>
            <w:left w:val="single" w:sz="4" w:space="0" w:color="C8D7E1"/>
            <w:bottom w:val="single" w:sz="4" w:space="0" w:color="C8D7E1"/>
            <w:right w:val="single" w:sz="4" w:space="0" w:color="C8D7E1"/>
          </w:divBdr>
        </w:div>
      </w:divsChild>
    </w:div>
    <w:div w:id="1761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802A7-4A58-4F85-8CFA-2B9864F6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10</Pages>
  <Words>2459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160</cp:revision>
  <cp:lastPrinted>2023-11-13T11:25:00Z</cp:lastPrinted>
  <dcterms:created xsi:type="dcterms:W3CDTF">2022-12-22T20:09:00Z</dcterms:created>
  <dcterms:modified xsi:type="dcterms:W3CDTF">2024-02-14T15:34:00Z</dcterms:modified>
</cp:coreProperties>
</file>